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75" w:rsidRPr="00746F62" w:rsidRDefault="007C7745" w:rsidP="00746F62">
      <w:pPr>
        <w:jc w:val="center"/>
        <w:rPr>
          <w:rFonts w:eastAsia="Calibri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3pt;height:728.7pt">
            <v:imagedata r:id="rId8" o:title="10"/>
          </v:shape>
        </w:pict>
      </w:r>
      <w:r w:rsidR="00B71F87">
        <w:t xml:space="preserve"> </w:t>
      </w:r>
    </w:p>
    <w:p w:rsidR="00D16975" w:rsidRPr="00746F62" w:rsidRDefault="00D16975" w:rsidP="00746F62">
      <w:pPr>
        <w:ind w:firstLine="708"/>
        <w:jc w:val="center"/>
        <w:rPr>
          <w:b/>
        </w:rPr>
      </w:pPr>
    </w:p>
    <w:p w:rsidR="00D16975" w:rsidRPr="00746F62" w:rsidRDefault="00D16975" w:rsidP="00746F62">
      <w:pPr>
        <w:ind w:firstLine="708"/>
        <w:jc w:val="center"/>
        <w:rPr>
          <w:b/>
        </w:rPr>
      </w:pPr>
      <w:r w:rsidRPr="00746F62">
        <w:rPr>
          <w:b/>
        </w:rPr>
        <w:lastRenderedPageBreak/>
        <w:t>Методич</w:t>
      </w:r>
      <w:bookmarkStart w:id="0" w:name="_GoBack"/>
      <w:bookmarkEnd w:id="0"/>
      <w:r w:rsidRPr="00746F62">
        <w:rPr>
          <w:b/>
        </w:rPr>
        <w:t>еские рекомендации</w:t>
      </w:r>
    </w:p>
    <w:p w:rsidR="00D16975" w:rsidRPr="00746F62" w:rsidRDefault="00D16975" w:rsidP="00746F62">
      <w:pPr>
        <w:ind w:firstLine="708"/>
        <w:jc w:val="center"/>
        <w:rPr>
          <w:b/>
        </w:rPr>
      </w:pPr>
    </w:p>
    <w:p w:rsidR="00767A0F" w:rsidRPr="00746F62" w:rsidRDefault="00767A0F" w:rsidP="00746F62">
      <w:pPr>
        <w:ind w:firstLine="708"/>
      </w:pPr>
      <w:r w:rsidRPr="00746F62">
        <w:rPr>
          <w:b/>
        </w:rPr>
        <w:t xml:space="preserve">Возможность </w:t>
      </w:r>
      <w:r w:rsidRPr="00746F62">
        <w:t xml:space="preserve">данного </w:t>
      </w:r>
      <w:r w:rsidRPr="00746F62">
        <w:rPr>
          <w:b/>
        </w:rPr>
        <w:t>курса</w:t>
      </w:r>
      <w:r w:rsidRPr="00746F62">
        <w:t xml:space="preserve"> </w:t>
      </w:r>
      <w:r w:rsidRPr="00746F62">
        <w:rPr>
          <w:b/>
        </w:rPr>
        <w:t>быть рекомендованным коллегам</w:t>
      </w:r>
      <w:r w:rsidRPr="00746F62">
        <w:t xml:space="preserve"> объясняется тем, что он представляет взгляд автора-составителя на то, как могут быть распределены часы на изуч</w:t>
      </w:r>
      <w:r w:rsidRPr="00746F62">
        <w:t>е</w:t>
      </w:r>
      <w:r w:rsidRPr="00746F62">
        <w:t xml:space="preserve">ние разделов, составляющих циклы учебника В. П. </w:t>
      </w:r>
      <w:proofErr w:type="spellStart"/>
      <w:r w:rsidRPr="00746F62">
        <w:t>Кузовлева</w:t>
      </w:r>
      <w:proofErr w:type="spellEnd"/>
      <w:r w:rsidRPr="00746F62">
        <w:t xml:space="preserve"> «Английский язык. 10 - 11 кла</w:t>
      </w:r>
      <w:r w:rsidRPr="00746F62">
        <w:t>с</w:t>
      </w:r>
      <w:r w:rsidRPr="00746F62">
        <w:t>сы» в 10-ом классе. Трудность работы с данным УМК состоит в том, что его материал должен быть разбит на 2 года, при этом содержит он нечётное количество циклов. Конечно, можно б</w:t>
      </w:r>
      <w:r w:rsidRPr="00746F62">
        <w:t>ы</w:t>
      </w:r>
      <w:r w:rsidRPr="00746F62">
        <w:t>ло бы воспользоваться новой версией данного УМК, представляющей отдельный комплекс для 10-го и, соответственно, 11-го классов, но, к сожалению в федеральном перечне учебников на 2018 - 2019 гг. их нет, поэтому учителя вынуждены использовать старый (слитный) вариант. При этом возникают вопросы: как рационально распределить часы между разделами и их ци</w:t>
      </w:r>
      <w:r w:rsidRPr="00746F62">
        <w:t>к</w:t>
      </w:r>
      <w:r w:rsidRPr="00746F62">
        <w:t>лами, обозначить темы, избежав неоправданных повторений, когда</w:t>
      </w:r>
      <w:r w:rsidRPr="00746F62">
        <w:rPr>
          <w:color w:val="000000"/>
          <w:shd w:val="clear" w:color="auto" w:fill="FFFFFF"/>
        </w:rPr>
        <w:t xml:space="preserve"> во всех компонентах УМК содержится избыточный материал, который обеспечивает возможность выбора речевых средств в зависимости от интересов, способностей и уровня </w:t>
      </w:r>
      <w:proofErr w:type="spellStart"/>
      <w:r w:rsidRPr="00746F62">
        <w:rPr>
          <w:color w:val="000000"/>
          <w:shd w:val="clear" w:color="auto" w:fill="FFFFFF"/>
        </w:rPr>
        <w:t>обученности</w:t>
      </w:r>
      <w:proofErr w:type="spellEnd"/>
      <w:r w:rsidRPr="00746F62">
        <w:rPr>
          <w:color w:val="000000"/>
          <w:shd w:val="clear" w:color="auto" w:fill="FFFFFF"/>
        </w:rPr>
        <w:t xml:space="preserve"> учащихся [4, с. 4]</w:t>
      </w:r>
      <w:r w:rsidRPr="00746F62">
        <w:t>? К тому же, как указано в книге для учителя</w:t>
      </w:r>
      <w:r w:rsidRPr="00746F62">
        <w:rPr>
          <w:i/>
        </w:rPr>
        <w:t>,</w:t>
      </w:r>
      <w:r w:rsidRPr="00746F62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746F62">
        <w:rPr>
          <w:rStyle w:val="20"/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у</w:t>
      </w:r>
      <w:r w:rsidRPr="00746F62">
        <w:rPr>
          <w:rStyle w:val="af5"/>
          <w:b w:val="0"/>
          <w:color w:val="000000"/>
        </w:rPr>
        <w:t>чебник</w:t>
      </w:r>
      <w:r w:rsidRPr="00746F62">
        <w:rPr>
          <w:color w:val="000000"/>
          <w:shd w:val="clear" w:color="auto" w:fill="FFFFFF"/>
        </w:rPr>
        <w:t> рассчитан на 2 часа в неделю, на прохождение кажд</w:t>
      </w:r>
      <w:r w:rsidRPr="00746F62">
        <w:rPr>
          <w:color w:val="000000"/>
          <w:shd w:val="clear" w:color="auto" w:fill="FFFFFF"/>
        </w:rPr>
        <w:t>о</w:t>
      </w:r>
      <w:r w:rsidRPr="00746F62">
        <w:rPr>
          <w:color w:val="000000"/>
          <w:shd w:val="clear" w:color="auto" w:fill="FFFFFF"/>
        </w:rPr>
        <w:t>го цикла отводится </w:t>
      </w:r>
      <w:r w:rsidRPr="00746F62">
        <w:t>15-20 уроков</w:t>
      </w:r>
      <w:r w:rsidRPr="00746F62">
        <w:rPr>
          <w:color w:val="000000"/>
          <w:shd w:val="clear" w:color="auto" w:fill="FFFFFF"/>
        </w:rPr>
        <w:t xml:space="preserve"> в зависимости от уровня </w:t>
      </w:r>
      <w:proofErr w:type="spellStart"/>
      <w:r w:rsidRPr="00746F62">
        <w:rPr>
          <w:color w:val="000000"/>
          <w:shd w:val="clear" w:color="auto" w:fill="FFFFFF"/>
        </w:rPr>
        <w:t>обученности</w:t>
      </w:r>
      <w:proofErr w:type="spellEnd"/>
      <w:r w:rsidRPr="00746F62">
        <w:rPr>
          <w:color w:val="000000"/>
          <w:shd w:val="clear" w:color="auto" w:fill="FFFFFF"/>
        </w:rPr>
        <w:t xml:space="preserve"> учащихся. Поэтому спланированные уроки составляют </w:t>
      </w:r>
      <w:r w:rsidRPr="00746F62">
        <w:t>приблизительно 75%,</w:t>
      </w:r>
      <w:r w:rsidRPr="00746F62">
        <w:rPr>
          <w:color w:val="000000"/>
          <w:shd w:val="clear" w:color="auto" w:fill="FFFFFF"/>
        </w:rPr>
        <w:t> остальные уроки — резерв учителя, который он может использовать по своему усмотрению, в том числе для подготовки к выпус</w:t>
      </w:r>
      <w:r w:rsidRPr="00746F62">
        <w:rPr>
          <w:color w:val="000000"/>
          <w:shd w:val="clear" w:color="auto" w:fill="FFFFFF"/>
        </w:rPr>
        <w:t>к</w:t>
      </w:r>
      <w:r w:rsidRPr="00746F62">
        <w:rPr>
          <w:color w:val="000000"/>
          <w:shd w:val="clear" w:color="auto" w:fill="FFFFFF"/>
        </w:rPr>
        <w:t>ному экзамену.</w:t>
      </w:r>
      <w:r w:rsidRPr="00746F62">
        <w:t xml:space="preserve"> </w:t>
      </w:r>
      <w:proofErr w:type="gramStart"/>
      <w:r w:rsidRPr="00746F62">
        <w:t>Тем не менее, ориентиром для учителя служит тот факт, что ц</w:t>
      </w:r>
      <w:r w:rsidRPr="00746F62">
        <w:rPr>
          <w:color w:val="000000"/>
          <w:shd w:val="clear" w:color="auto" w:fill="FFFFFF"/>
        </w:rPr>
        <w:t>икл состоит из 7 разделов, на  изучение каждого из которых отводится 2 урока.</w:t>
      </w:r>
      <w:r w:rsidRPr="00746F62">
        <w:t xml:space="preserve"> [4, с. 5 - 6] Т. е. в книге для учителя уже разработано </w:t>
      </w:r>
      <w:r w:rsidR="005266D2" w:rsidRPr="00746F62">
        <w:t>56</w:t>
      </w:r>
      <w:r w:rsidRPr="00746F62">
        <w:t xml:space="preserve"> урок</w:t>
      </w:r>
      <w:r w:rsidR="005266D2" w:rsidRPr="00746F62">
        <w:t>ов</w:t>
      </w:r>
      <w:r w:rsidRPr="00746F62">
        <w:t xml:space="preserve"> (разделы </w:t>
      </w:r>
      <w:r w:rsidR="005266D2" w:rsidRPr="00746F62">
        <w:t>1</w:t>
      </w:r>
      <w:r w:rsidRPr="00746F62">
        <w:t xml:space="preserve"> – </w:t>
      </w:r>
      <w:r w:rsidR="005266D2" w:rsidRPr="00746F62">
        <w:t>4</w:t>
      </w:r>
      <w:r w:rsidRPr="00746F62">
        <w:t>) в 1</w:t>
      </w:r>
      <w:r w:rsidR="005266D2" w:rsidRPr="00746F62">
        <w:t>0</w:t>
      </w:r>
      <w:r w:rsidRPr="00746F62">
        <w:t xml:space="preserve">-ом классе, но что делать с остальными </w:t>
      </w:r>
      <w:r w:rsidR="005266D2" w:rsidRPr="00746F62">
        <w:t>4</w:t>
      </w:r>
      <w:r w:rsidRPr="00746F62">
        <w:t>6 уроками (3 часа/ неделя)?</w:t>
      </w:r>
      <w:proofErr w:type="gramEnd"/>
      <w:r w:rsidRPr="00746F62">
        <w:t xml:space="preserve"> Ответом на этот вопрос является тематическое планирование а</w:t>
      </w:r>
      <w:r w:rsidRPr="00746F62">
        <w:t>в</w:t>
      </w:r>
      <w:r w:rsidRPr="00746F62">
        <w:t>тора-составителя, которое, возможно, окажется полезны для его коллег, столкнувшихся с пр</w:t>
      </w:r>
      <w:r w:rsidRPr="00746F62">
        <w:t>о</w:t>
      </w:r>
      <w:r w:rsidRPr="00746F62">
        <w:t>блемой рационального распределения часов между разделами цикла в условиях большого к</w:t>
      </w:r>
      <w:r w:rsidRPr="00746F62">
        <w:t>о</w:t>
      </w:r>
      <w:r w:rsidRPr="00746F62">
        <w:t>личества резервных уроков в 1</w:t>
      </w:r>
      <w:r w:rsidR="005266D2" w:rsidRPr="00746F62">
        <w:t>0</w:t>
      </w:r>
      <w:r w:rsidRPr="00746F62">
        <w:t>-ом классе.</w:t>
      </w:r>
    </w:p>
    <w:p w:rsidR="00162807" w:rsidRPr="00746F62" w:rsidRDefault="00162807" w:rsidP="00746F62">
      <w:pPr>
        <w:ind w:firstLine="708"/>
        <w:jc w:val="center"/>
        <w:rPr>
          <w:b/>
        </w:rPr>
      </w:pPr>
    </w:p>
    <w:p w:rsidR="00D16975" w:rsidRPr="00746F62" w:rsidRDefault="00D16975" w:rsidP="00746F62">
      <w:pPr>
        <w:ind w:firstLine="708"/>
        <w:jc w:val="center"/>
        <w:rPr>
          <w:b/>
        </w:rPr>
      </w:pPr>
      <w:r w:rsidRPr="00746F62">
        <w:rPr>
          <w:b/>
        </w:rPr>
        <w:t>Пояснительная записка</w:t>
      </w:r>
    </w:p>
    <w:p w:rsidR="00D16975" w:rsidRPr="00746F62" w:rsidRDefault="00D16975" w:rsidP="00746F62">
      <w:pPr>
        <w:ind w:firstLine="708"/>
        <w:jc w:val="center"/>
        <w:rPr>
          <w:b/>
        </w:rPr>
      </w:pPr>
    </w:p>
    <w:p w:rsidR="00D16975" w:rsidRPr="00746F62" w:rsidRDefault="00D16975" w:rsidP="00746F62">
      <w:pPr>
        <w:ind w:firstLine="708"/>
      </w:pPr>
      <w:r w:rsidRPr="00746F62">
        <w:t xml:space="preserve">Программа </w:t>
      </w:r>
      <w:r w:rsidR="002248B4" w:rsidRPr="00746F62">
        <w:t>базового</w:t>
      </w:r>
      <w:r w:rsidRPr="00746F62">
        <w:t xml:space="preserve"> курса рассчитана на 1 год обучения в рамках </w:t>
      </w:r>
      <w:r w:rsidR="002248B4" w:rsidRPr="00746F62">
        <w:t>102</w:t>
      </w:r>
      <w:r w:rsidRPr="00746F62">
        <w:t xml:space="preserve"> час</w:t>
      </w:r>
      <w:r w:rsidR="002248B4" w:rsidRPr="00746F62">
        <w:t>ов (3</w:t>
      </w:r>
      <w:r w:rsidRPr="00746F62">
        <w:t xml:space="preserve"> час</w:t>
      </w:r>
      <w:r w:rsidR="002248B4" w:rsidRPr="00746F62">
        <w:t>а</w:t>
      </w:r>
      <w:r w:rsidRPr="00746F62">
        <w:t xml:space="preserve"> в н</w:t>
      </w:r>
      <w:r w:rsidRPr="00746F62">
        <w:t>е</w:t>
      </w:r>
      <w:r w:rsidRPr="00746F62">
        <w:t xml:space="preserve">делю). Она включает 4 </w:t>
      </w:r>
      <w:r w:rsidR="002248B4" w:rsidRPr="00746F62">
        <w:t xml:space="preserve">первых </w:t>
      </w:r>
      <w:r w:rsidRPr="00746F62">
        <w:t>раздела</w:t>
      </w:r>
      <w:r w:rsidR="002248B4" w:rsidRPr="00746F62">
        <w:t xml:space="preserve"> УМК В. П. </w:t>
      </w:r>
      <w:proofErr w:type="spellStart"/>
      <w:r w:rsidR="002248B4" w:rsidRPr="00746F62">
        <w:t>Кузовлева</w:t>
      </w:r>
      <w:proofErr w:type="spellEnd"/>
      <w:r w:rsidR="002248B4" w:rsidRPr="00746F62">
        <w:t xml:space="preserve"> «Английский язык. 10 - 11 кла</w:t>
      </w:r>
      <w:r w:rsidR="002248B4" w:rsidRPr="00746F62">
        <w:t>с</w:t>
      </w:r>
      <w:r w:rsidR="002248B4" w:rsidRPr="00746F62">
        <w:t>сы» (14-е изд. - М.: Просвещение</w:t>
      </w:r>
      <w:r w:rsidRPr="00746F62">
        <w:t xml:space="preserve">, </w:t>
      </w:r>
      <w:r w:rsidR="002248B4" w:rsidRPr="00746F62">
        <w:t>2012).</w:t>
      </w:r>
      <w:r w:rsidRPr="00746F62">
        <w:t xml:space="preserve">  </w:t>
      </w:r>
    </w:p>
    <w:p w:rsidR="00767A0F" w:rsidRPr="00746F62" w:rsidRDefault="00767A0F" w:rsidP="00746F62">
      <w:pPr>
        <w:spacing w:before="120" w:after="120"/>
        <w:ind w:firstLine="567"/>
      </w:pPr>
      <w:r w:rsidRPr="00746F62">
        <w:rPr>
          <w:b/>
        </w:rPr>
        <w:t>Цели и задачи курса</w:t>
      </w:r>
      <w:r w:rsidRPr="00746F62">
        <w:t xml:space="preserve"> определяются целью </w:t>
      </w:r>
      <w:r w:rsidRPr="00746F62">
        <w:rPr>
          <w:color w:val="000000"/>
          <w:shd w:val="clear" w:color="auto" w:fill="FFFFFF"/>
        </w:rPr>
        <w:t> самого УМК </w:t>
      </w:r>
      <w:r w:rsidRPr="00746F62">
        <w:t xml:space="preserve">10—11 - </w:t>
      </w:r>
      <w:r w:rsidRPr="00746F62">
        <w:rPr>
          <w:color w:val="000000"/>
          <w:shd w:val="clear" w:color="auto" w:fill="FFFFFF"/>
        </w:rPr>
        <w:t>закрепить, обобщить и систематизировать знания, умения и навыки, приобретенные учащимися в рамках базового ку</w:t>
      </w:r>
      <w:r w:rsidRPr="00746F62">
        <w:rPr>
          <w:color w:val="000000"/>
          <w:shd w:val="clear" w:color="auto" w:fill="FFFFFF"/>
        </w:rPr>
        <w:t>р</w:t>
      </w:r>
      <w:r w:rsidRPr="00746F62">
        <w:rPr>
          <w:color w:val="000000"/>
          <w:shd w:val="clear" w:color="auto" w:fill="FFFFFF"/>
        </w:rPr>
        <w:t>са, а также овладеть определенным количеством нового материала в соответствии с требован</w:t>
      </w:r>
      <w:r w:rsidRPr="00746F62">
        <w:rPr>
          <w:color w:val="000000"/>
          <w:shd w:val="clear" w:color="auto" w:fill="FFFFFF"/>
        </w:rPr>
        <w:t>и</w:t>
      </w:r>
      <w:r w:rsidRPr="00746F62">
        <w:rPr>
          <w:color w:val="000000"/>
          <w:shd w:val="clear" w:color="auto" w:fill="FFFFFF"/>
        </w:rPr>
        <w:t xml:space="preserve">ями государственного стандарта к </w:t>
      </w:r>
      <w:proofErr w:type="spellStart"/>
      <w:r w:rsidRPr="00746F62">
        <w:rPr>
          <w:color w:val="000000"/>
          <w:shd w:val="clear" w:color="auto" w:fill="FFFFFF"/>
        </w:rPr>
        <w:t>надбазовому</w:t>
      </w:r>
      <w:proofErr w:type="spellEnd"/>
      <w:r w:rsidRPr="00746F62">
        <w:rPr>
          <w:color w:val="000000"/>
          <w:shd w:val="clear" w:color="auto" w:fill="FFFFFF"/>
        </w:rPr>
        <w:t xml:space="preserve"> уровню владения иностранным языком [4, с. 4] и целями</w:t>
      </w:r>
      <w:r w:rsidRPr="00746F62">
        <w:t xml:space="preserve"> изучение иностранного языка на базовом уровне среднего (полного) общего образ</w:t>
      </w:r>
      <w:r w:rsidRPr="00746F62">
        <w:t>о</w:t>
      </w:r>
      <w:r w:rsidRPr="00746F62">
        <w:t>вания, прописанными в федеральном компоненте Государственного образовательного станда</w:t>
      </w:r>
      <w:r w:rsidRPr="00746F62">
        <w:t>р</w:t>
      </w:r>
      <w:r w:rsidRPr="00746F62">
        <w:t xml:space="preserve">та среднего (полного) общего образования [5, </w:t>
      </w:r>
      <w:r w:rsidRPr="00746F62">
        <w:rPr>
          <w:lang w:val="en-GB"/>
        </w:rPr>
        <w:t>c</w:t>
      </w:r>
      <w:r w:rsidRPr="00746F62">
        <w:t>. 55 - 56]:</w:t>
      </w:r>
    </w:p>
    <w:p w:rsidR="002248B4" w:rsidRPr="00746F62" w:rsidRDefault="002248B4" w:rsidP="00746F62">
      <w:pPr>
        <w:pStyle w:val="a4"/>
        <w:numPr>
          <w:ilvl w:val="0"/>
          <w:numId w:val="31"/>
        </w:numPr>
        <w:spacing w:before="120" w:after="0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>дальнейшее развитие иноязычной коммуникативной компетенции (речевой, языковой, с</w:t>
      </w:r>
      <w:r w:rsidRPr="00746F62">
        <w:rPr>
          <w:rFonts w:ascii="Times New Roman" w:hAnsi="Times New Roman" w:cs="Times New Roman"/>
        </w:rPr>
        <w:t>о</w:t>
      </w:r>
      <w:r w:rsidRPr="00746F62">
        <w:rPr>
          <w:rFonts w:ascii="Times New Roman" w:hAnsi="Times New Roman" w:cs="Times New Roman"/>
        </w:rPr>
        <w:t>циокультурной, компенсаторной, учебно-познавательной):</w:t>
      </w:r>
    </w:p>
    <w:p w:rsidR="002248B4" w:rsidRPr="00746F62" w:rsidRDefault="002248B4" w:rsidP="00746F62">
      <w:pPr>
        <w:pStyle w:val="a4"/>
        <w:spacing w:before="20"/>
        <w:ind w:left="567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746F62">
        <w:rPr>
          <w:rFonts w:ascii="Times New Roman" w:hAnsi="Times New Roman" w:cs="Times New Roman"/>
        </w:rPr>
        <w:t>аудировании</w:t>
      </w:r>
      <w:proofErr w:type="spellEnd"/>
      <w:r w:rsidRPr="00746F62">
        <w:rPr>
          <w:rFonts w:ascii="Times New Roman" w:hAnsi="Times New Roman" w:cs="Times New Roman"/>
        </w:rPr>
        <w:t>, чтении и письме); умений планир</w:t>
      </w:r>
      <w:r w:rsidRPr="00746F62">
        <w:rPr>
          <w:rFonts w:ascii="Times New Roman" w:hAnsi="Times New Roman" w:cs="Times New Roman"/>
        </w:rPr>
        <w:t>о</w:t>
      </w:r>
      <w:r w:rsidRPr="00746F62">
        <w:rPr>
          <w:rFonts w:ascii="Times New Roman" w:hAnsi="Times New Roman" w:cs="Times New Roman"/>
        </w:rPr>
        <w:t>вать свое речевое и неречевое поведение;</w:t>
      </w:r>
    </w:p>
    <w:p w:rsidR="002248B4" w:rsidRPr="00746F62" w:rsidRDefault="002248B4" w:rsidP="00746F62">
      <w:pPr>
        <w:pStyle w:val="a4"/>
        <w:spacing w:before="20"/>
        <w:ind w:left="567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>языковая компетенция – овладение новыми языковыми средствами в соответствии с от</w:t>
      </w:r>
      <w:r w:rsidRPr="00746F62">
        <w:rPr>
          <w:rFonts w:ascii="Times New Roman" w:hAnsi="Times New Roman" w:cs="Times New Roman"/>
        </w:rPr>
        <w:t>о</w:t>
      </w:r>
      <w:r w:rsidRPr="00746F62">
        <w:rPr>
          <w:rFonts w:ascii="Times New Roman" w:hAnsi="Times New Roman" w:cs="Times New Roman"/>
        </w:rPr>
        <w:t>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</w:t>
      </w:r>
      <w:r w:rsidRPr="00746F62">
        <w:rPr>
          <w:rFonts w:ascii="Times New Roman" w:hAnsi="Times New Roman" w:cs="Times New Roman"/>
        </w:rPr>
        <w:t>е</w:t>
      </w:r>
      <w:r w:rsidRPr="00746F62">
        <w:rPr>
          <w:rFonts w:ascii="Times New Roman" w:hAnsi="Times New Roman" w:cs="Times New Roman"/>
        </w:rPr>
        <w:t>лях;</w:t>
      </w:r>
    </w:p>
    <w:p w:rsidR="002248B4" w:rsidRPr="00746F62" w:rsidRDefault="002248B4" w:rsidP="00746F62">
      <w:pPr>
        <w:pStyle w:val="a4"/>
        <w:spacing w:before="20"/>
        <w:ind w:left="567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>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</w:t>
      </w:r>
      <w:r w:rsidRPr="00746F62">
        <w:rPr>
          <w:rFonts w:ascii="Times New Roman" w:hAnsi="Times New Roman" w:cs="Times New Roman"/>
        </w:rPr>
        <w:t>е</w:t>
      </w:r>
      <w:r w:rsidRPr="00746F62">
        <w:rPr>
          <w:rFonts w:ascii="Times New Roman" w:hAnsi="Times New Roman" w:cs="Times New Roman"/>
        </w:rPr>
        <w:t>чевое поведение адекватно этой специфике, формирование умений выделять общее и сп</w:t>
      </w:r>
      <w:r w:rsidRPr="00746F62">
        <w:rPr>
          <w:rFonts w:ascii="Times New Roman" w:hAnsi="Times New Roman" w:cs="Times New Roman"/>
        </w:rPr>
        <w:t>е</w:t>
      </w:r>
      <w:r w:rsidRPr="00746F62">
        <w:rPr>
          <w:rFonts w:ascii="Times New Roman" w:hAnsi="Times New Roman" w:cs="Times New Roman"/>
        </w:rPr>
        <w:t>цифическое в культуре родной страны и страны изучаемого языка;</w:t>
      </w:r>
    </w:p>
    <w:p w:rsidR="002248B4" w:rsidRPr="00746F62" w:rsidRDefault="002248B4" w:rsidP="00746F62">
      <w:pPr>
        <w:pStyle w:val="a4"/>
        <w:spacing w:before="20"/>
        <w:ind w:left="567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lastRenderedPageBreak/>
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</w:t>
      </w:r>
      <w:r w:rsidRPr="00746F62">
        <w:rPr>
          <w:rFonts w:ascii="Times New Roman" w:hAnsi="Times New Roman" w:cs="Times New Roman"/>
        </w:rPr>
        <w:t>а</w:t>
      </w:r>
      <w:r w:rsidRPr="00746F62">
        <w:rPr>
          <w:rFonts w:ascii="Times New Roman" w:hAnsi="Times New Roman" w:cs="Times New Roman"/>
        </w:rPr>
        <w:t>ции;</w:t>
      </w:r>
    </w:p>
    <w:p w:rsidR="002248B4" w:rsidRPr="00746F62" w:rsidRDefault="002248B4" w:rsidP="00746F62">
      <w:pPr>
        <w:pStyle w:val="a4"/>
        <w:spacing w:before="20"/>
        <w:ind w:left="567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</w:t>
      </w:r>
      <w:r w:rsidRPr="00746F62">
        <w:rPr>
          <w:rFonts w:ascii="Times New Roman" w:hAnsi="Times New Roman" w:cs="Times New Roman"/>
        </w:rPr>
        <w:t>ы</w:t>
      </w:r>
      <w:r w:rsidRPr="00746F62">
        <w:rPr>
          <w:rFonts w:ascii="Times New Roman" w:hAnsi="Times New Roman" w:cs="Times New Roman"/>
        </w:rPr>
        <w:t>ком, удовлетворять с его помощью познавательные интересы в других областях знания.</w:t>
      </w:r>
    </w:p>
    <w:p w:rsidR="002248B4" w:rsidRPr="00746F62" w:rsidRDefault="002248B4" w:rsidP="00746F62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746F62">
        <w:rPr>
          <w:rFonts w:ascii="Times New Roman" w:hAnsi="Times New Roman" w:cs="Times New Roman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</w:t>
      </w:r>
      <w:r w:rsidRPr="00746F62">
        <w:rPr>
          <w:rFonts w:ascii="Times New Roman" w:hAnsi="Times New Roman" w:cs="Times New Roman"/>
        </w:rPr>
        <w:t>о</w:t>
      </w:r>
      <w:r w:rsidRPr="00746F62">
        <w:rPr>
          <w:rFonts w:ascii="Times New Roman" w:hAnsi="Times New Roman" w:cs="Times New Roman"/>
        </w:rPr>
        <w:t>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</w:t>
      </w:r>
      <w:r w:rsidRPr="00746F62">
        <w:rPr>
          <w:rFonts w:ascii="Times New Roman" w:hAnsi="Times New Roman" w:cs="Times New Roman"/>
        </w:rPr>
        <w:t>о</w:t>
      </w:r>
      <w:r w:rsidRPr="00746F62">
        <w:rPr>
          <w:rFonts w:ascii="Times New Roman" w:hAnsi="Times New Roman" w:cs="Times New Roman"/>
        </w:rPr>
        <w:t>определению в отношении их будущей профессии; социальная адаптация; формирование качеств гражданина и патриота.</w:t>
      </w:r>
    </w:p>
    <w:p w:rsidR="003A1C1C" w:rsidRPr="00746F62" w:rsidRDefault="00D16975" w:rsidP="00746F62">
      <w:pPr>
        <w:pStyle w:val="2"/>
        <w:spacing w:before="360" w:after="0"/>
        <w:ind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46F62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Целевые установки курса </w:t>
      </w:r>
      <w:r w:rsidRPr="00746F62">
        <w:rPr>
          <w:rStyle w:val="af4"/>
          <w:rFonts w:ascii="Times New Roman" w:hAnsi="Times New Roman" w:cs="Times New Roman"/>
          <w:i w:val="0"/>
          <w:sz w:val="24"/>
          <w:szCs w:val="24"/>
        </w:rPr>
        <w:t>определяются</w:t>
      </w:r>
      <w:r w:rsidRPr="00746F62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A1C1C" w:rsidRPr="00746F62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т</w:t>
      </w:r>
      <w:r w:rsidR="003A1C1C" w:rsidRPr="00746F62">
        <w:rPr>
          <w:rFonts w:ascii="Times New Roman" w:hAnsi="Times New Roman" w:cs="Times New Roman"/>
          <w:b w:val="0"/>
          <w:i w:val="0"/>
          <w:sz w:val="24"/>
          <w:szCs w:val="24"/>
        </w:rPr>
        <w:t>ребованиями к уровню подготовки выпускн</w:t>
      </w:r>
      <w:r w:rsidR="003A1C1C" w:rsidRPr="00746F62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="003A1C1C" w:rsidRPr="00746F62">
        <w:rPr>
          <w:rFonts w:ascii="Times New Roman" w:hAnsi="Times New Roman" w:cs="Times New Roman"/>
          <w:b w:val="0"/>
          <w:i w:val="0"/>
          <w:sz w:val="24"/>
          <w:szCs w:val="24"/>
        </w:rPr>
        <w:t>ков [</w:t>
      </w:r>
      <w:r w:rsidR="0042798E" w:rsidRPr="00746F62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3A1C1C" w:rsidRPr="00746F6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3A1C1C" w:rsidRPr="00746F62">
        <w:rPr>
          <w:rFonts w:ascii="Times New Roman" w:hAnsi="Times New Roman" w:cs="Times New Roman"/>
          <w:b w:val="0"/>
          <w:i w:val="0"/>
          <w:sz w:val="24"/>
          <w:szCs w:val="24"/>
          <w:lang w:val="en-GB"/>
        </w:rPr>
        <w:t>c</w:t>
      </w:r>
      <w:r w:rsidR="003A1C1C" w:rsidRPr="00746F62">
        <w:rPr>
          <w:rFonts w:ascii="Times New Roman" w:hAnsi="Times New Roman" w:cs="Times New Roman"/>
          <w:b w:val="0"/>
          <w:i w:val="0"/>
          <w:sz w:val="24"/>
          <w:szCs w:val="24"/>
        </w:rPr>
        <w:t>. 60 - 62]</w:t>
      </w:r>
    </w:p>
    <w:p w:rsidR="003A1C1C" w:rsidRPr="00746F62" w:rsidRDefault="003A1C1C" w:rsidP="00746F62">
      <w:pPr>
        <w:spacing w:before="240"/>
        <w:ind w:firstLine="567"/>
        <w:jc w:val="both"/>
      </w:pPr>
      <w:r w:rsidRPr="00746F62">
        <w:t>В результате изучения иностранного языка на базовом уровне ученик должен</w:t>
      </w:r>
    </w:p>
    <w:p w:rsidR="003A1C1C" w:rsidRPr="00746F62" w:rsidRDefault="003A1C1C" w:rsidP="00746F62">
      <w:pPr>
        <w:spacing w:before="240"/>
        <w:ind w:firstLine="567"/>
        <w:jc w:val="both"/>
      </w:pPr>
      <w:r w:rsidRPr="00746F62">
        <w:t>знать/понимать</w:t>
      </w:r>
    </w:p>
    <w:p w:rsidR="003A1C1C" w:rsidRPr="00746F62" w:rsidRDefault="003A1C1C" w:rsidP="00746F62">
      <w:pPr>
        <w:pStyle w:val="a9"/>
        <w:numPr>
          <w:ilvl w:val="0"/>
          <w:numId w:val="32"/>
        </w:numPr>
        <w:suppressAutoHyphens w:val="0"/>
        <w:spacing w:before="60" w:after="0"/>
        <w:jc w:val="both"/>
        <w:rPr>
          <w:i/>
        </w:rPr>
      </w:pPr>
      <w:r w:rsidRPr="00746F62">
        <w:t>значения</w:t>
      </w:r>
      <w:r w:rsidRPr="00746F62">
        <w:rPr>
          <w:i/>
        </w:rPr>
        <w:t xml:space="preserve"> </w:t>
      </w:r>
      <w:r w:rsidRPr="00746F62">
        <w:t>новых</w:t>
      </w:r>
      <w:r w:rsidRPr="00746F62">
        <w:rPr>
          <w:i/>
        </w:rPr>
        <w:t xml:space="preserve"> </w:t>
      </w:r>
      <w:r w:rsidRPr="00746F62">
        <w:t>лексических</w:t>
      </w:r>
      <w:r w:rsidRPr="00746F62">
        <w:rPr>
          <w:i/>
        </w:rPr>
        <w:t xml:space="preserve"> </w:t>
      </w:r>
      <w:r w:rsidRPr="00746F62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3A1C1C" w:rsidRPr="00746F62" w:rsidRDefault="003A1C1C" w:rsidP="00746F62">
      <w:pPr>
        <w:pStyle w:val="a9"/>
        <w:numPr>
          <w:ilvl w:val="0"/>
          <w:numId w:val="32"/>
        </w:numPr>
        <w:suppressAutoHyphens w:val="0"/>
        <w:spacing w:before="60" w:after="0"/>
        <w:jc w:val="both"/>
        <w:rPr>
          <w:i/>
        </w:rPr>
      </w:pPr>
      <w:r w:rsidRPr="00746F62">
        <w:t>значение</w:t>
      </w:r>
      <w:r w:rsidRPr="00746F62">
        <w:rPr>
          <w:i/>
        </w:rPr>
        <w:t xml:space="preserve"> </w:t>
      </w:r>
      <w:r w:rsidRPr="00746F62">
        <w:t>изученных</w:t>
      </w:r>
      <w:r w:rsidRPr="00746F62">
        <w:rPr>
          <w:i/>
        </w:rPr>
        <w:t xml:space="preserve"> </w:t>
      </w:r>
      <w:r w:rsidRPr="00746F62">
        <w:t>грамматических</w:t>
      </w:r>
      <w:r w:rsidRPr="00746F62">
        <w:rPr>
          <w:i/>
        </w:rPr>
        <w:t xml:space="preserve"> </w:t>
      </w:r>
      <w:r w:rsidRPr="00746F62">
        <w:t>явлений в расширенном объеме (</w:t>
      </w:r>
      <w:proofErr w:type="spellStart"/>
      <w:proofErr w:type="gramStart"/>
      <w:r w:rsidRPr="00746F62">
        <w:t>видо</w:t>
      </w:r>
      <w:proofErr w:type="spellEnd"/>
      <w:r w:rsidRPr="00746F62">
        <w:t>-временные</w:t>
      </w:r>
      <w:proofErr w:type="gramEnd"/>
      <w:r w:rsidRPr="00746F62">
        <w:t>, неличные и неопределенно-личные формы глагола, формы условного наклонения, ко</w:t>
      </w:r>
      <w:r w:rsidRPr="00746F62">
        <w:t>с</w:t>
      </w:r>
      <w:r w:rsidRPr="00746F62">
        <w:t>венная речь / косвенный вопрос, побуждение и др., согласование времен);</w:t>
      </w:r>
    </w:p>
    <w:p w:rsidR="003A1C1C" w:rsidRPr="00746F62" w:rsidRDefault="003A1C1C" w:rsidP="00746F62">
      <w:pPr>
        <w:pStyle w:val="a9"/>
        <w:numPr>
          <w:ilvl w:val="0"/>
          <w:numId w:val="32"/>
        </w:numPr>
        <w:suppressAutoHyphens w:val="0"/>
        <w:spacing w:before="60" w:after="0"/>
        <w:jc w:val="both"/>
        <w:rPr>
          <w:i/>
        </w:rPr>
      </w:pPr>
      <w:r w:rsidRPr="00746F62">
        <w:t>страноведческую</w:t>
      </w:r>
      <w:r w:rsidRPr="00746F62">
        <w:rPr>
          <w:i/>
        </w:rPr>
        <w:t xml:space="preserve"> </w:t>
      </w:r>
      <w:r w:rsidRPr="00746F62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</w:t>
      </w:r>
      <w:r w:rsidRPr="00746F62">
        <w:t>с</w:t>
      </w:r>
      <w:r w:rsidRPr="00746F62">
        <w:t>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</w:t>
      </w:r>
      <w:r w:rsidRPr="00746F62">
        <w:t>у</w:t>
      </w:r>
      <w:r w:rsidRPr="00746F62">
        <w:t>сом партнера;</w:t>
      </w:r>
    </w:p>
    <w:p w:rsidR="003A1C1C" w:rsidRPr="00746F62" w:rsidRDefault="003A1C1C" w:rsidP="00746F62">
      <w:pPr>
        <w:pStyle w:val="a9"/>
        <w:spacing w:before="60"/>
        <w:ind w:left="567"/>
      </w:pPr>
      <w:r w:rsidRPr="00746F62">
        <w:t>уметь</w:t>
      </w:r>
    </w:p>
    <w:p w:rsidR="003A1C1C" w:rsidRPr="00746F62" w:rsidRDefault="003A1C1C" w:rsidP="00746F62">
      <w:pPr>
        <w:pStyle w:val="a9"/>
        <w:spacing w:before="120"/>
        <w:ind w:firstLine="567"/>
      </w:pPr>
      <w:r w:rsidRPr="00746F62">
        <w:t>говорение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вести диалог, используя оценочные суждения, в ситуациях официального и неофициал</w:t>
      </w:r>
      <w:r w:rsidRPr="00746F62">
        <w:t>ь</w:t>
      </w:r>
      <w:r w:rsidRPr="00746F62">
        <w:t>ного общения (в рамках изученной тематики); беседовать о себе, своих планах; участв</w:t>
      </w:r>
      <w:r w:rsidRPr="00746F62">
        <w:t>о</w:t>
      </w:r>
      <w:r w:rsidRPr="00746F62">
        <w:t>вать в обсуждении проблем в связи с прочитанным/прослушанным иноязычным текстом, соблюдая правила речевого этикета;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рассказывать о своем окружении, рассуждать в рамках изученной тематики и проблемат</w:t>
      </w:r>
      <w:r w:rsidRPr="00746F62">
        <w:t>и</w:t>
      </w:r>
      <w:r w:rsidRPr="00746F62">
        <w:t>ки; представлять социокультурный портрет своей страны и страны/стран изучаемого яз</w:t>
      </w:r>
      <w:r w:rsidRPr="00746F62">
        <w:t>ы</w:t>
      </w:r>
      <w:r w:rsidRPr="00746F62">
        <w:t>ка;</w:t>
      </w:r>
    </w:p>
    <w:p w:rsidR="003A1C1C" w:rsidRPr="00746F62" w:rsidRDefault="003A1C1C" w:rsidP="00746F62">
      <w:pPr>
        <w:pStyle w:val="a9"/>
        <w:spacing w:before="120"/>
        <w:ind w:firstLine="567"/>
      </w:pPr>
      <w:proofErr w:type="spellStart"/>
      <w:r w:rsidRPr="00746F62">
        <w:t>аудирование</w:t>
      </w:r>
      <w:proofErr w:type="spellEnd"/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</w:t>
      </w:r>
      <w:r w:rsidRPr="00746F62">
        <w:t>е</w:t>
      </w:r>
      <w:r w:rsidRPr="00746F62">
        <w:t>кать н</w:t>
      </w:r>
      <w:proofErr w:type="gramStart"/>
      <w:r w:rsidRPr="00746F62">
        <w:t>е-</w:t>
      </w:r>
      <w:proofErr w:type="gramEnd"/>
      <w:r w:rsidRPr="00746F62"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</w:t>
      </w:r>
      <w:r w:rsidRPr="00746F62">
        <w:t>ю</w:t>
      </w:r>
      <w:r w:rsidRPr="00746F62">
        <w:t>щих тематике данной ступени обучения;</w:t>
      </w:r>
    </w:p>
    <w:p w:rsidR="003A1C1C" w:rsidRPr="00746F62" w:rsidRDefault="003A1C1C" w:rsidP="00746F62">
      <w:pPr>
        <w:pStyle w:val="a9"/>
        <w:spacing w:before="120"/>
        <w:ind w:firstLine="567"/>
      </w:pPr>
      <w:r w:rsidRPr="00746F62">
        <w:t>чтение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lastRenderedPageBreak/>
        <w:t>читать аутентичные тексты различных стилей: публицистические, художественные, нау</w:t>
      </w:r>
      <w:r w:rsidRPr="00746F62">
        <w:t>ч</w:t>
      </w:r>
      <w:r w:rsidRPr="00746F62">
        <w:t>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A1C1C" w:rsidRPr="00746F62" w:rsidRDefault="003A1C1C" w:rsidP="00746F62">
      <w:pPr>
        <w:pStyle w:val="a9"/>
        <w:spacing w:before="120"/>
        <w:ind w:firstLine="567"/>
      </w:pPr>
      <w:r w:rsidRPr="00746F62">
        <w:t>письменная речь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3A1C1C" w:rsidRPr="00746F62" w:rsidRDefault="003A1C1C" w:rsidP="00746F62">
      <w:pPr>
        <w:spacing w:before="240"/>
        <w:ind w:left="567"/>
        <w:jc w:val="both"/>
      </w:pPr>
      <w:r w:rsidRPr="00746F62">
        <w:t>использовать приобретенные знания и умения в практической деятельности и повседне</w:t>
      </w:r>
      <w:r w:rsidRPr="00746F62">
        <w:t>в</w:t>
      </w:r>
      <w:r w:rsidRPr="00746F62">
        <w:t>ной жизни для: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общения с представителями других стран, ориентации в современном поликультурном мире;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получения сведений из иноязычных источников информации (в том числе через Инте</w:t>
      </w:r>
      <w:r w:rsidRPr="00746F62">
        <w:t>р</w:t>
      </w:r>
      <w:r w:rsidRPr="00746F62">
        <w:t>нет), необходимых в образовательных и самообразовательных целях;</w:t>
      </w:r>
    </w:p>
    <w:p w:rsidR="003A1C1C" w:rsidRPr="00746F62" w:rsidRDefault="003A1C1C" w:rsidP="00746F62">
      <w:pPr>
        <w:pStyle w:val="a9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расширения возможностей в выборе будущей профессиональной деятельности;</w:t>
      </w:r>
    </w:p>
    <w:p w:rsidR="003A1C1C" w:rsidRPr="00746F62" w:rsidRDefault="003A1C1C" w:rsidP="00746F62">
      <w:pPr>
        <w:pStyle w:val="a9"/>
        <w:widowControl w:val="0"/>
        <w:numPr>
          <w:ilvl w:val="0"/>
          <w:numId w:val="33"/>
        </w:numPr>
        <w:suppressAutoHyphens w:val="0"/>
        <w:spacing w:before="60" w:after="0"/>
        <w:jc w:val="both"/>
      </w:pPr>
      <w:r w:rsidRPr="00746F62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</w:t>
      </w:r>
      <w:r w:rsidRPr="00746F62">
        <w:t>с</w:t>
      </w:r>
      <w:r w:rsidRPr="00746F62">
        <w:t>сии.</w:t>
      </w:r>
    </w:p>
    <w:p w:rsidR="00D16975" w:rsidRPr="00746F62" w:rsidRDefault="00D16975" w:rsidP="00746F62"/>
    <w:p w:rsidR="00D16975" w:rsidRPr="00746F62" w:rsidRDefault="00D16975" w:rsidP="00746F62">
      <w:pPr>
        <w:pStyle w:val="35"/>
        <w:shd w:val="clear" w:color="auto" w:fill="auto"/>
        <w:spacing w:line="240" w:lineRule="auto"/>
        <w:ind w:right="40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46F62">
        <w:rPr>
          <w:rFonts w:ascii="Times New Roman" w:eastAsia="Calibri" w:hAnsi="Times New Roman" w:cs="Times New Roman"/>
          <w:color w:val="0D0D0D"/>
          <w:sz w:val="24"/>
          <w:szCs w:val="24"/>
        </w:rPr>
        <w:t>Программа курса</w:t>
      </w:r>
    </w:p>
    <w:p w:rsidR="00767A0F" w:rsidRPr="00746F62" w:rsidRDefault="00767A0F" w:rsidP="00746F62">
      <w:pPr>
        <w:pStyle w:val="35"/>
        <w:shd w:val="clear" w:color="auto" w:fill="auto"/>
        <w:spacing w:line="240" w:lineRule="auto"/>
        <w:ind w:right="40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767A0F" w:rsidRPr="00746F62" w:rsidRDefault="00767A0F" w:rsidP="00746F62">
      <w:pPr>
        <w:widowControl w:val="0"/>
        <w:ind w:right="40" w:firstLine="567"/>
        <w:rPr>
          <w:rFonts w:eastAsia="Calibri"/>
          <w:b/>
          <w:bCs/>
          <w:color w:val="0D0D0D"/>
          <w:lang w:eastAsia="en-US"/>
        </w:rPr>
      </w:pPr>
      <w:r w:rsidRPr="00746F62">
        <w:rPr>
          <w:rFonts w:eastAsia="Calibri"/>
          <w:color w:val="0D0D0D"/>
        </w:rPr>
        <w:tab/>
      </w:r>
      <w:r w:rsidRPr="00746F62">
        <w:rPr>
          <w:rFonts w:eastAsia="Calibri"/>
          <w:bCs/>
          <w:color w:val="0D0D0D"/>
          <w:lang w:eastAsia="en-US"/>
        </w:rPr>
        <w:t>В</w:t>
      </w:r>
      <w:r w:rsidRPr="00746F62">
        <w:rPr>
          <w:rFonts w:eastAsia="Calibri"/>
          <w:b/>
          <w:bCs/>
          <w:color w:val="0D0D0D"/>
          <w:lang w:eastAsia="en-US"/>
        </w:rPr>
        <w:t xml:space="preserve"> </w:t>
      </w:r>
      <w:r w:rsidRPr="00746F62">
        <w:rPr>
          <w:rFonts w:eastAsia="Calibri"/>
          <w:bCs/>
          <w:color w:val="0D0D0D"/>
          <w:lang w:eastAsia="en-US"/>
        </w:rPr>
        <w:t>соответствие с</w:t>
      </w:r>
      <w:r w:rsidRPr="00746F62">
        <w:rPr>
          <w:rFonts w:eastAsia="Calibri"/>
          <w:b/>
          <w:bCs/>
          <w:color w:val="0D0D0D"/>
          <w:lang w:eastAsia="en-US"/>
        </w:rPr>
        <w:t xml:space="preserve">  </w:t>
      </w:r>
      <w:r w:rsidRPr="00746F62">
        <w:rPr>
          <w:rFonts w:eastAsia="Calibri"/>
          <w:bCs/>
          <w:color w:val="0D0D0D"/>
          <w:lang w:eastAsia="en-US"/>
        </w:rPr>
        <w:t>книгой для учителя</w:t>
      </w:r>
      <w:r w:rsidRPr="00746F62">
        <w:rPr>
          <w:color w:val="000000"/>
          <w:shd w:val="clear" w:color="auto" w:fill="FFFFFF"/>
        </w:rPr>
        <w:t xml:space="preserve">, </w:t>
      </w:r>
      <w:proofErr w:type="gramStart"/>
      <w:r w:rsidRPr="00746F62">
        <w:rPr>
          <w:b/>
          <w:color w:val="000000"/>
          <w:shd w:val="clear" w:color="auto" w:fill="FFFFFF"/>
          <w:lang w:val="en-GB"/>
        </w:rPr>
        <w:t>c</w:t>
      </w:r>
      <w:proofErr w:type="spellStart"/>
      <w:proofErr w:type="gramEnd"/>
      <w:r w:rsidRPr="00746F62">
        <w:rPr>
          <w:b/>
          <w:color w:val="000000"/>
          <w:shd w:val="clear" w:color="auto" w:fill="FFFFFF"/>
        </w:rPr>
        <w:t>одержание</w:t>
      </w:r>
      <w:proofErr w:type="spellEnd"/>
      <w:r w:rsidRPr="00746F62">
        <w:rPr>
          <w:color w:val="000000"/>
          <w:shd w:val="clear" w:color="auto" w:fill="FFFFFF"/>
        </w:rPr>
        <w:t xml:space="preserve"> основного </w:t>
      </w:r>
      <w:r w:rsidRPr="00746F62">
        <w:rPr>
          <w:b/>
          <w:color w:val="000000"/>
          <w:shd w:val="clear" w:color="auto" w:fill="FFFFFF"/>
        </w:rPr>
        <w:t>курса</w:t>
      </w:r>
      <w:r w:rsidRPr="00746F62">
        <w:rPr>
          <w:color w:val="000000"/>
          <w:shd w:val="clear" w:color="auto" w:fill="FFFFFF"/>
        </w:rPr>
        <w:t xml:space="preserve"> </w:t>
      </w:r>
      <w:proofErr w:type="spellStart"/>
      <w:r w:rsidRPr="00746F62">
        <w:rPr>
          <w:color w:val="000000"/>
          <w:shd w:val="clear" w:color="auto" w:fill="FFFFFF"/>
        </w:rPr>
        <w:t>надбазового</w:t>
      </w:r>
      <w:proofErr w:type="spellEnd"/>
      <w:r w:rsidRPr="00746F62">
        <w:rPr>
          <w:color w:val="000000"/>
          <w:shd w:val="clear" w:color="auto" w:fill="FFFFFF"/>
        </w:rPr>
        <w:t xml:space="preserve"> уровня строится в соответствии с обязательным минимумом, разработанным рабочей группой РАО. Главной целью </w:t>
      </w:r>
      <w:r w:rsidRPr="00746F62">
        <w:t>в 10—11 классах</w:t>
      </w:r>
      <w:r w:rsidRPr="00746F62">
        <w:rPr>
          <w:color w:val="000000"/>
          <w:shd w:val="clear" w:color="auto" w:fill="FFFFFF"/>
        </w:rPr>
        <w:t> в содержательном плане является сообщение учащимся стр</w:t>
      </w:r>
      <w:r w:rsidRPr="00746F62">
        <w:rPr>
          <w:color w:val="000000"/>
          <w:shd w:val="clear" w:color="auto" w:fill="FFFFFF"/>
        </w:rPr>
        <w:t>а</w:t>
      </w:r>
      <w:r w:rsidRPr="00746F62">
        <w:rPr>
          <w:color w:val="000000"/>
          <w:shd w:val="clear" w:color="auto" w:fill="FFFFFF"/>
        </w:rPr>
        <w:t>новедческих знаний о тех сферах культуры англоязычных стран, которые не получили дост</w:t>
      </w:r>
      <w:r w:rsidRPr="00746F62">
        <w:rPr>
          <w:color w:val="000000"/>
          <w:shd w:val="clear" w:color="auto" w:fill="FFFFFF"/>
        </w:rPr>
        <w:t>а</w:t>
      </w:r>
      <w:r w:rsidRPr="00746F62">
        <w:rPr>
          <w:color w:val="000000"/>
          <w:shd w:val="clear" w:color="auto" w:fill="FFFFFF"/>
        </w:rPr>
        <w:t>точного освещения в базовом курсе. В 10-ом классе - о государственно-политическом устро</w:t>
      </w:r>
      <w:r w:rsidRPr="00746F62">
        <w:rPr>
          <w:color w:val="000000"/>
          <w:shd w:val="clear" w:color="auto" w:fill="FFFFFF"/>
        </w:rPr>
        <w:t>й</w:t>
      </w:r>
      <w:r w:rsidRPr="00746F62">
        <w:rPr>
          <w:color w:val="000000"/>
          <w:shd w:val="clear" w:color="auto" w:fill="FFFFFF"/>
        </w:rPr>
        <w:t>стве, молодежной субкультуре, о положении молодежи и ее правах, о географическом полож</w:t>
      </w:r>
      <w:r w:rsidRPr="00746F62">
        <w:rPr>
          <w:color w:val="000000"/>
          <w:shd w:val="clear" w:color="auto" w:fill="FFFFFF"/>
        </w:rPr>
        <w:t>е</w:t>
      </w:r>
      <w:r w:rsidRPr="00746F62">
        <w:rPr>
          <w:color w:val="000000"/>
          <w:shd w:val="clear" w:color="auto" w:fill="FFFFFF"/>
        </w:rPr>
        <w:t>нии и его влиянии на образ жизни и менталитет народа. Содержание материала </w:t>
      </w:r>
      <w:r w:rsidRPr="00746F62">
        <w:t>в 10—11 классах</w:t>
      </w:r>
      <w:r w:rsidRPr="00746F62">
        <w:rPr>
          <w:color w:val="000000"/>
          <w:shd w:val="clear" w:color="auto" w:fill="FFFFFF"/>
        </w:rPr>
        <w:t> подается как на тематическом, так и на проблемно-заостренном уровне. [4</w:t>
      </w:r>
      <w:r w:rsidR="00FC64C9" w:rsidRPr="00746F62">
        <w:rPr>
          <w:color w:val="000000"/>
          <w:shd w:val="clear" w:color="auto" w:fill="FFFFFF"/>
        </w:rPr>
        <w:t xml:space="preserve">, </w:t>
      </w:r>
      <w:r w:rsidR="00FC64C9" w:rsidRPr="00746F62">
        <w:rPr>
          <w:color w:val="000000"/>
          <w:shd w:val="clear" w:color="auto" w:fill="FFFFFF"/>
          <w:lang w:val="en-GB"/>
        </w:rPr>
        <w:t>c</w:t>
      </w:r>
      <w:r w:rsidR="00FC64C9" w:rsidRPr="00746F62">
        <w:rPr>
          <w:color w:val="000000"/>
          <w:shd w:val="clear" w:color="auto" w:fill="FFFFFF"/>
        </w:rPr>
        <w:t>. 16</w:t>
      </w:r>
      <w:r w:rsidRPr="00746F62">
        <w:rPr>
          <w:color w:val="000000"/>
          <w:shd w:val="clear" w:color="auto" w:fill="FFFFFF"/>
        </w:rPr>
        <w:t>]</w:t>
      </w:r>
    </w:p>
    <w:p w:rsidR="00D16975" w:rsidRPr="00746F62" w:rsidRDefault="00FC64C9" w:rsidP="00746F62">
      <w:pPr>
        <w:spacing w:before="120"/>
        <w:ind w:firstLine="567"/>
        <w:jc w:val="both"/>
        <w:rPr>
          <w:rFonts w:eastAsia="Calibri"/>
          <w:color w:val="0D0D0D"/>
        </w:rPr>
      </w:pPr>
      <w:r w:rsidRPr="00746F62">
        <w:rPr>
          <w:rFonts w:eastAsia="Calibri"/>
          <w:color w:val="0D0D0D"/>
        </w:rPr>
        <w:t>Ниже с</w:t>
      </w:r>
      <w:r w:rsidR="00D16975" w:rsidRPr="00746F62">
        <w:rPr>
          <w:rFonts w:eastAsia="Calibri"/>
          <w:color w:val="0D0D0D"/>
        </w:rPr>
        <w:t>одержание курса</w:t>
      </w:r>
      <w:r w:rsidR="00C11523" w:rsidRPr="00746F62">
        <w:rPr>
          <w:rFonts w:eastAsia="Calibri"/>
          <w:color w:val="0D0D0D"/>
        </w:rPr>
        <w:t xml:space="preserve"> представлено в соответствие с обязательным минимумом п</w:t>
      </w:r>
      <w:r w:rsidR="00C11523" w:rsidRPr="00746F62">
        <w:t>ре</w:t>
      </w:r>
      <w:r w:rsidR="00C11523" w:rsidRPr="00746F62">
        <w:t>д</w:t>
      </w:r>
      <w:r w:rsidR="00C11523" w:rsidRPr="00746F62">
        <w:t>метного содержания речи [</w:t>
      </w:r>
      <w:r w:rsidR="0042798E" w:rsidRPr="00746F62">
        <w:t>5</w:t>
      </w:r>
      <w:r w:rsidR="00C11523" w:rsidRPr="00746F62">
        <w:t xml:space="preserve">, </w:t>
      </w:r>
      <w:r w:rsidR="00C11523" w:rsidRPr="00746F62">
        <w:rPr>
          <w:lang w:val="en-GB"/>
        </w:rPr>
        <w:t>c</w:t>
      </w:r>
      <w:r w:rsidR="00C11523" w:rsidRPr="00746F62">
        <w:t>. 56]</w:t>
      </w:r>
      <w:r w:rsidR="0042798E" w:rsidRPr="00746F62">
        <w:t>.</w:t>
      </w:r>
    </w:p>
    <w:p w:rsidR="003A1C1C" w:rsidRPr="00746F62" w:rsidRDefault="00D16975" w:rsidP="00746F62">
      <w:pPr>
        <w:pStyle w:val="35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46F62">
        <w:rPr>
          <w:rFonts w:ascii="Times New Roman" w:eastAsia="Calibri" w:hAnsi="Times New Roman" w:cs="Times New Roman"/>
          <w:color w:val="0D0D0D"/>
          <w:sz w:val="24"/>
          <w:szCs w:val="24"/>
        </w:rPr>
        <w:t>Раздел 1.</w:t>
      </w:r>
      <w:r w:rsidRPr="00746F62">
        <w:rPr>
          <w:rFonts w:ascii="Times New Roman" w:eastAsia="Calibri" w:hAnsi="Times New Roman" w:cs="Times New Roman"/>
          <w:bCs w:val="0"/>
          <w:iCs/>
          <w:color w:val="0D0D0D"/>
          <w:sz w:val="24"/>
          <w:szCs w:val="24"/>
        </w:rPr>
        <w:t xml:space="preserve"> </w:t>
      </w:r>
      <w:r w:rsidR="003A1C1C" w:rsidRPr="00746F62">
        <w:rPr>
          <w:rFonts w:ascii="Times New Roman" w:hAnsi="Times New Roman" w:cs="Times New Roman"/>
          <w:sz w:val="24"/>
          <w:szCs w:val="24"/>
        </w:rPr>
        <w:t>Как неодинаков мир.</w:t>
      </w:r>
    </w:p>
    <w:p w:rsidR="00DA7C98" w:rsidRPr="00746F62" w:rsidRDefault="003A1C1C" w:rsidP="00746F62">
      <w:pPr>
        <w:spacing w:before="60"/>
        <w:ind w:firstLine="567"/>
        <w:jc w:val="both"/>
      </w:pPr>
      <w:r w:rsidRPr="00746F62">
        <w:t>Страна/страны изучаемого языка, их культурные особенности, достопримечательности.</w:t>
      </w:r>
      <w:r w:rsidR="00DA7C98" w:rsidRPr="00746F62">
        <w:t xml:space="preserve"> Межличностные отношения. Повседневная жизнь, быт. Природа. Путешествия по своей стране и за рубежом. </w:t>
      </w:r>
    </w:p>
    <w:p w:rsidR="00DA7C98" w:rsidRPr="00746F62" w:rsidRDefault="00D16975" w:rsidP="00746F62">
      <w:pPr>
        <w:pStyle w:val="35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46F6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Раздел 2. </w:t>
      </w:r>
      <w:r w:rsidR="00DA7C98" w:rsidRPr="00746F62">
        <w:rPr>
          <w:rFonts w:ascii="Times New Roman" w:hAnsi="Times New Roman" w:cs="Times New Roman"/>
          <w:sz w:val="24"/>
          <w:szCs w:val="24"/>
        </w:rPr>
        <w:t>Западные демократические государства. Действительно ли они демокр</w:t>
      </w:r>
      <w:r w:rsidR="00DA7C98" w:rsidRPr="00746F62">
        <w:rPr>
          <w:rFonts w:ascii="Times New Roman" w:hAnsi="Times New Roman" w:cs="Times New Roman"/>
          <w:sz w:val="24"/>
          <w:szCs w:val="24"/>
        </w:rPr>
        <w:t>а</w:t>
      </w:r>
      <w:r w:rsidR="00DA7C98" w:rsidRPr="00746F62">
        <w:rPr>
          <w:rFonts w:ascii="Times New Roman" w:hAnsi="Times New Roman" w:cs="Times New Roman"/>
          <w:sz w:val="24"/>
          <w:szCs w:val="24"/>
        </w:rPr>
        <w:t>тичны?</w:t>
      </w:r>
    </w:p>
    <w:p w:rsidR="00C11523" w:rsidRPr="00746F62" w:rsidRDefault="00C11523" w:rsidP="00746F62">
      <w:pPr>
        <w:pStyle w:val="35"/>
        <w:shd w:val="clear" w:color="auto" w:fill="auto"/>
        <w:spacing w:line="240" w:lineRule="auto"/>
        <w:ind w:right="40" w:firstLine="567"/>
        <w:rPr>
          <w:rFonts w:ascii="Times New Roman" w:eastAsia="Calibri" w:hAnsi="Times New Roman" w:cs="Times New Roman"/>
          <w:b w:val="0"/>
          <w:color w:val="0D0D0D"/>
          <w:sz w:val="24"/>
          <w:szCs w:val="24"/>
        </w:rPr>
      </w:pPr>
      <w:r w:rsidRPr="00746F62">
        <w:rPr>
          <w:rFonts w:ascii="Times New Roman" w:eastAsia="Calibri" w:hAnsi="Times New Roman" w:cs="Times New Roman"/>
          <w:b w:val="0"/>
          <w:color w:val="0D0D0D"/>
          <w:sz w:val="24"/>
          <w:szCs w:val="24"/>
        </w:rPr>
        <w:t>Страна/страны изучаемого языка.</w:t>
      </w:r>
      <w:r w:rsidRPr="00746F62">
        <w:rPr>
          <w:rFonts w:ascii="Times New Roman" w:hAnsi="Times New Roman" w:cs="Times New Roman"/>
          <w:b w:val="0"/>
          <w:sz w:val="24"/>
          <w:szCs w:val="24"/>
        </w:rPr>
        <w:t xml:space="preserve"> Повседневная жизнь</w:t>
      </w:r>
      <w:r w:rsidRPr="00746F62">
        <w:rPr>
          <w:rFonts w:ascii="Times New Roman" w:eastAsia="Calibri" w:hAnsi="Times New Roman" w:cs="Times New Roman"/>
          <w:b w:val="0"/>
          <w:color w:val="0D0D0D"/>
          <w:sz w:val="24"/>
          <w:szCs w:val="24"/>
        </w:rPr>
        <w:t>. Межличностные отношения.</w:t>
      </w:r>
    </w:p>
    <w:p w:rsidR="00D16975" w:rsidRPr="00746F62" w:rsidRDefault="00D16975" w:rsidP="00746F62">
      <w:pPr>
        <w:pStyle w:val="35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46F6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Раздел 3. </w:t>
      </w:r>
      <w:r w:rsidR="00C11523" w:rsidRPr="00746F62">
        <w:rPr>
          <w:rFonts w:ascii="Times New Roman" w:hAnsi="Times New Roman" w:cs="Times New Roman"/>
          <w:sz w:val="24"/>
          <w:szCs w:val="24"/>
        </w:rPr>
        <w:t>Молодое поколение.</w:t>
      </w:r>
    </w:p>
    <w:p w:rsidR="00C11523" w:rsidRPr="00746F62" w:rsidRDefault="00C11523" w:rsidP="00746F62">
      <w:pPr>
        <w:pStyle w:val="35"/>
        <w:shd w:val="clear" w:color="auto" w:fill="auto"/>
        <w:spacing w:line="240" w:lineRule="auto"/>
        <w:ind w:right="40" w:firstLine="567"/>
        <w:rPr>
          <w:rFonts w:ascii="Times New Roman" w:eastAsia="Calibri" w:hAnsi="Times New Roman" w:cs="Times New Roman"/>
          <w:b w:val="0"/>
          <w:color w:val="0D0D0D"/>
          <w:sz w:val="24"/>
          <w:szCs w:val="24"/>
        </w:rPr>
      </w:pPr>
      <w:r w:rsidRPr="00746F62">
        <w:rPr>
          <w:rFonts w:ascii="Times New Roman" w:eastAsia="Calibri" w:hAnsi="Times New Roman" w:cs="Times New Roman"/>
          <w:b w:val="0"/>
          <w:color w:val="0D0D0D"/>
          <w:sz w:val="24"/>
          <w:szCs w:val="24"/>
        </w:rPr>
        <w:t>Молодежь в современном обществе. Досуг молодежи. Страна/страны изучаемого языка, их культурные особенности</w:t>
      </w:r>
      <w:r w:rsidRPr="00746F6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746F62">
        <w:rPr>
          <w:rFonts w:ascii="Times New Roman" w:eastAsia="Calibri" w:hAnsi="Times New Roman" w:cs="Times New Roman"/>
          <w:b w:val="0"/>
          <w:color w:val="0D0D0D"/>
          <w:sz w:val="24"/>
          <w:szCs w:val="24"/>
        </w:rPr>
        <w:t>Межличностные отношения.</w:t>
      </w:r>
    </w:p>
    <w:p w:rsidR="00D16975" w:rsidRPr="00746F62" w:rsidRDefault="00D16975" w:rsidP="00746F62">
      <w:pPr>
        <w:pStyle w:val="35"/>
        <w:shd w:val="clear" w:color="auto" w:fill="auto"/>
        <w:spacing w:line="240" w:lineRule="auto"/>
        <w:ind w:right="40" w:firstLine="567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46F6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Раздел 4. </w:t>
      </w:r>
      <w:r w:rsidR="00C11523" w:rsidRPr="00746F62">
        <w:rPr>
          <w:rFonts w:ascii="Times New Roman" w:hAnsi="Times New Roman" w:cs="Times New Roman"/>
          <w:sz w:val="24"/>
          <w:szCs w:val="24"/>
        </w:rPr>
        <w:t>Легко ли быть молодым?</w:t>
      </w:r>
    </w:p>
    <w:p w:rsidR="00C11523" w:rsidRPr="00746F62" w:rsidRDefault="00C11523" w:rsidP="00746F62">
      <w:pPr>
        <w:ind w:firstLine="567"/>
        <w:rPr>
          <w:b/>
        </w:rPr>
      </w:pPr>
      <w:r w:rsidRPr="00746F62">
        <w:t>Повседневная жизнь, семья. Межличностные отношения. Природа и экология. Молодежь в современном обществе. Страна/страны изучаемого языка</w:t>
      </w:r>
      <w:r w:rsidRPr="00746F62">
        <w:rPr>
          <w:b/>
        </w:rPr>
        <w:t xml:space="preserve">. </w:t>
      </w:r>
    </w:p>
    <w:p w:rsidR="00745F72" w:rsidRPr="00746F62" w:rsidRDefault="00D16975" w:rsidP="00746F62">
      <w:pPr>
        <w:spacing w:before="100" w:beforeAutospacing="1" w:after="100" w:afterAutospacing="1"/>
        <w:ind w:firstLine="567"/>
        <w:jc w:val="both"/>
      </w:pPr>
      <w:r w:rsidRPr="00746F62">
        <w:rPr>
          <w:b/>
        </w:rPr>
        <w:t>Особенностью содержания</w:t>
      </w:r>
      <w:r w:rsidRPr="00746F62">
        <w:t xml:space="preserve"> курса является деление </w:t>
      </w:r>
      <w:r w:rsidR="00745F72" w:rsidRPr="00746F62">
        <w:t>каждого из его 4</w:t>
      </w:r>
      <w:r w:rsidR="00923E11" w:rsidRPr="00746F62">
        <w:t>-х</w:t>
      </w:r>
      <w:r w:rsidR="00745F72" w:rsidRPr="00746F62">
        <w:t xml:space="preserve"> разделов на 7 ци</w:t>
      </w:r>
      <w:r w:rsidR="00745F72" w:rsidRPr="00746F62">
        <w:t>к</w:t>
      </w:r>
      <w:r w:rsidR="00745F72" w:rsidRPr="00746F62">
        <w:t xml:space="preserve">лов. Структура всех циклов одинакова и состоит из </w:t>
      </w:r>
      <w:r w:rsidR="00923E11" w:rsidRPr="00746F62">
        <w:t xml:space="preserve">3-х </w:t>
      </w:r>
      <w:r w:rsidR="00745F72" w:rsidRPr="00746F62">
        <w:t>этапов:</w:t>
      </w:r>
    </w:p>
    <w:p w:rsidR="00745F72" w:rsidRPr="00746F62" w:rsidRDefault="00745F72" w:rsidP="00746F6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46F62">
        <w:rPr>
          <w:rFonts w:ascii="Times New Roman" w:hAnsi="Times New Roman"/>
          <w:bCs/>
          <w:sz w:val="24"/>
          <w:szCs w:val="24"/>
        </w:rPr>
        <w:t>первый этап</w:t>
      </w:r>
      <w:r w:rsidRPr="00746F62">
        <w:rPr>
          <w:rFonts w:ascii="Times New Roman" w:hAnsi="Times New Roman"/>
          <w:sz w:val="24"/>
          <w:szCs w:val="24"/>
        </w:rPr>
        <w:t> охватывает первые три раздела цикла и направлен на формирование лекс</w:t>
      </w:r>
      <w:r w:rsidRPr="00746F62">
        <w:rPr>
          <w:rFonts w:ascii="Times New Roman" w:hAnsi="Times New Roman"/>
          <w:sz w:val="24"/>
          <w:szCs w:val="24"/>
        </w:rPr>
        <w:t>и</w:t>
      </w:r>
      <w:r w:rsidRPr="00746F62">
        <w:rPr>
          <w:rFonts w:ascii="Times New Roman" w:hAnsi="Times New Roman"/>
          <w:sz w:val="24"/>
          <w:szCs w:val="24"/>
        </w:rPr>
        <w:t>ческих и грамматических навыков как рецептивного, так и продуктивного характера;</w:t>
      </w:r>
    </w:p>
    <w:p w:rsidR="00745F72" w:rsidRPr="00746F62" w:rsidRDefault="00745F72" w:rsidP="00746F6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F62">
        <w:rPr>
          <w:rFonts w:ascii="Times New Roman" w:hAnsi="Times New Roman"/>
          <w:bCs/>
          <w:sz w:val="24"/>
          <w:szCs w:val="24"/>
        </w:rPr>
        <w:t>второй этап</w:t>
      </w:r>
      <w:r w:rsidRPr="00746F62">
        <w:rPr>
          <w:rFonts w:ascii="Times New Roman" w:hAnsi="Times New Roman"/>
          <w:sz w:val="24"/>
          <w:szCs w:val="24"/>
        </w:rPr>
        <w:t xml:space="preserve"> включает четвертый раздел цикла. Его цель — совершенствование речевых навыков на основе разговорных текстов проблемно-заостренного характера. Чаще всего </w:t>
      </w:r>
      <w:r w:rsidRPr="00746F62">
        <w:rPr>
          <w:rFonts w:ascii="Times New Roman" w:hAnsi="Times New Roman"/>
          <w:sz w:val="24"/>
          <w:szCs w:val="24"/>
        </w:rPr>
        <w:lastRenderedPageBreak/>
        <w:t>разговорные тексты построены на аутентичных высказываниях носителей языка и отр</w:t>
      </w:r>
      <w:r w:rsidRPr="00746F62">
        <w:rPr>
          <w:rFonts w:ascii="Times New Roman" w:hAnsi="Times New Roman"/>
          <w:sz w:val="24"/>
          <w:szCs w:val="24"/>
        </w:rPr>
        <w:t>а</w:t>
      </w:r>
      <w:r w:rsidRPr="00746F62">
        <w:rPr>
          <w:rFonts w:ascii="Times New Roman" w:hAnsi="Times New Roman"/>
          <w:sz w:val="24"/>
          <w:szCs w:val="24"/>
        </w:rPr>
        <w:t>жают их самые различные точки зрения на предмет обсуждения. Совершенствование навыков происходит на основе целенаправленного и управляемого комбинирования и трансформации материала, усвоенного на первом этапе;</w:t>
      </w:r>
    </w:p>
    <w:p w:rsidR="00D16975" w:rsidRPr="00746F62" w:rsidRDefault="00745F72" w:rsidP="00746F62">
      <w:pPr>
        <w:pStyle w:val="ab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F62">
        <w:rPr>
          <w:rFonts w:ascii="Times New Roman" w:eastAsia="Times New Roman" w:hAnsi="Times New Roman"/>
          <w:bCs/>
          <w:sz w:val="24"/>
          <w:szCs w:val="24"/>
          <w:lang w:eastAsia="ru-RU"/>
        </w:rPr>
        <w:t>третий этап</w:t>
      </w:r>
      <w:r w:rsidRPr="00746F62">
        <w:rPr>
          <w:rFonts w:ascii="Times New Roman" w:eastAsia="Times New Roman" w:hAnsi="Times New Roman"/>
          <w:sz w:val="24"/>
          <w:szCs w:val="24"/>
          <w:lang w:eastAsia="ru-RU"/>
        </w:rPr>
        <w:t> включает в себя пятый и шестой разделы цикла и обеспечивает развитие умения общаться в целом. На материале пятого раздела происходит обучение диалог</w:t>
      </w:r>
      <w:r w:rsidRPr="00746F6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46F62">
        <w:rPr>
          <w:rFonts w:ascii="Times New Roman" w:eastAsia="Times New Roman" w:hAnsi="Times New Roman"/>
          <w:sz w:val="24"/>
          <w:szCs w:val="24"/>
          <w:lang w:eastAsia="ru-RU"/>
        </w:rPr>
        <w:t>ческой форме общения. Шестой раздел посвящен работе над собственным творческим проектом и умением представить его в адекватной и интересной форме.</w:t>
      </w:r>
      <w:r w:rsidR="0042798E" w:rsidRPr="00746F62">
        <w:rPr>
          <w:rFonts w:ascii="Times New Roman" w:eastAsia="Times New Roman" w:hAnsi="Times New Roman"/>
          <w:sz w:val="24"/>
          <w:szCs w:val="24"/>
          <w:lang w:eastAsia="ru-RU"/>
        </w:rPr>
        <w:t xml:space="preserve"> [4</w:t>
      </w:r>
      <w:r w:rsidR="00746F62" w:rsidRPr="00746F62">
        <w:rPr>
          <w:rFonts w:ascii="Times New Roman" w:eastAsia="Times New Roman" w:hAnsi="Times New Roman"/>
          <w:sz w:val="24"/>
          <w:szCs w:val="24"/>
          <w:lang w:eastAsia="ru-RU"/>
        </w:rPr>
        <w:t>, с. 16</w:t>
      </w:r>
      <w:r w:rsidR="0042798E" w:rsidRPr="00746F62">
        <w:rPr>
          <w:rFonts w:ascii="Times New Roman" w:eastAsia="Times New Roman" w:hAnsi="Times New Roman"/>
          <w:sz w:val="24"/>
          <w:szCs w:val="24"/>
          <w:lang w:eastAsia="ru-RU"/>
        </w:rPr>
        <w:t>]</w:t>
      </w:r>
    </w:p>
    <w:p w:rsidR="00746F62" w:rsidRPr="00746F62" w:rsidRDefault="00746F62" w:rsidP="00746F62">
      <w:pPr>
        <w:pStyle w:val="main"/>
        <w:ind w:firstLine="708"/>
      </w:pPr>
      <w:r w:rsidRPr="00746F62">
        <w:rPr>
          <w:b/>
        </w:rPr>
        <w:t>Целевой установкой курса</w:t>
      </w:r>
      <w:r w:rsidRPr="00746F62">
        <w:t xml:space="preserve"> является цель иноязычное образование - передача иноязы</w:t>
      </w:r>
      <w:r w:rsidRPr="00746F62">
        <w:t>ч</w:t>
      </w:r>
      <w:r w:rsidRPr="00746F62">
        <w:t>ной культуры (ИК). Иноязычная культура как содержание иноязычного образования есть та часть культуры (духовного богатства), которую способен дать человеку процесс иноязычного образования в познавательном (культурологическом), развивающем (психологическом), восп</w:t>
      </w:r>
      <w:r w:rsidRPr="00746F62">
        <w:t>и</w:t>
      </w:r>
      <w:r w:rsidRPr="00746F62">
        <w:t>тательном (педагогическом) и обучающем (социальном) аспектах. В 10—11 классах доминир</w:t>
      </w:r>
      <w:r w:rsidRPr="00746F62">
        <w:t>у</w:t>
      </w:r>
      <w:r w:rsidRPr="00746F62">
        <w:t xml:space="preserve">ющими являются познавательный и учебный аспекты ИК. [4, </w:t>
      </w:r>
      <w:r w:rsidRPr="00746F62">
        <w:rPr>
          <w:lang w:val="en-GB"/>
        </w:rPr>
        <w:t>c</w:t>
      </w:r>
      <w:r w:rsidRPr="00746F62">
        <w:t>. 8]</w:t>
      </w:r>
    </w:p>
    <w:p w:rsidR="00D16975" w:rsidRPr="00746F62" w:rsidRDefault="00D16975" w:rsidP="00746F62">
      <w:pPr>
        <w:ind w:firstLine="709"/>
        <w:jc w:val="both"/>
      </w:pPr>
      <w:r w:rsidRPr="00746F62">
        <w:t xml:space="preserve">Что касается применяемых </w:t>
      </w:r>
      <w:r w:rsidRPr="00746F62">
        <w:rPr>
          <w:b/>
        </w:rPr>
        <w:t>технологий</w:t>
      </w:r>
      <w:r w:rsidR="00745F72" w:rsidRPr="00746F62">
        <w:rPr>
          <w:b/>
        </w:rPr>
        <w:t xml:space="preserve"> </w:t>
      </w:r>
      <w:r w:rsidR="00745F72" w:rsidRPr="00746F62">
        <w:t>при освоении курса</w:t>
      </w:r>
      <w:r w:rsidRPr="00746F62">
        <w:t xml:space="preserve">, то это, </w:t>
      </w:r>
      <w:r w:rsidR="00745F72" w:rsidRPr="00746F62">
        <w:t>прежде всего, те, что реализуют системно-</w:t>
      </w:r>
      <w:proofErr w:type="spellStart"/>
      <w:r w:rsidR="00745F72" w:rsidRPr="00746F62">
        <w:t>деятельностный</w:t>
      </w:r>
      <w:proofErr w:type="spellEnd"/>
      <w:r w:rsidR="00745F72" w:rsidRPr="00746F62">
        <w:t xml:space="preserve"> подход в обучении, </w:t>
      </w:r>
      <w:r w:rsidRPr="00746F62">
        <w:t xml:space="preserve">например, </w:t>
      </w:r>
      <w:r w:rsidR="00745F72" w:rsidRPr="00746F62">
        <w:t xml:space="preserve">технология </w:t>
      </w:r>
      <w:proofErr w:type="spellStart"/>
      <w:r w:rsidR="00745F72" w:rsidRPr="00746F62">
        <w:t>деятельностн</w:t>
      </w:r>
      <w:r w:rsidR="00745F72" w:rsidRPr="00746F62">
        <w:t>о</w:t>
      </w:r>
      <w:r w:rsidR="00745F72" w:rsidRPr="00746F62">
        <w:t>го</w:t>
      </w:r>
      <w:proofErr w:type="spellEnd"/>
      <w:r w:rsidR="00745F72" w:rsidRPr="00746F62">
        <w:t xml:space="preserve"> метода. Кроме того, используется такая инновационная технология как </w:t>
      </w:r>
      <w:r w:rsidRPr="00746F62">
        <w:t>метод проектов</w:t>
      </w:r>
      <w:r w:rsidR="00745F72" w:rsidRPr="00746F62">
        <w:t xml:space="preserve">. </w:t>
      </w:r>
    </w:p>
    <w:p w:rsidR="00745F72" w:rsidRPr="00746F62" w:rsidRDefault="00745F72" w:rsidP="00746F62">
      <w:pPr>
        <w:ind w:firstLine="709"/>
        <w:jc w:val="both"/>
      </w:pPr>
    </w:p>
    <w:p w:rsidR="00D16975" w:rsidRPr="00746F62" w:rsidRDefault="00D16975" w:rsidP="00746F62">
      <w:pPr>
        <w:jc w:val="center"/>
        <w:rPr>
          <w:b/>
        </w:rPr>
      </w:pPr>
      <w:r w:rsidRPr="00746F62">
        <w:rPr>
          <w:b/>
        </w:rPr>
        <w:t>Тематическое планирование курса</w:t>
      </w:r>
    </w:p>
    <w:p w:rsidR="00CB2696" w:rsidRPr="00746F62" w:rsidRDefault="00CB2696" w:rsidP="00746F62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7655"/>
      </w:tblGrid>
      <w:tr w:rsidR="00CB2696" w:rsidRPr="00746F62" w:rsidTr="00CB2696">
        <w:tc>
          <w:tcPr>
            <w:tcW w:w="709" w:type="dxa"/>
          </w:tcPr>
          <w:p w:rsidR="00CB2696" w:rsidRPr="00746F62" w:rsidRDefault="00CB2696" w:rsidP="00746F62">
            <w:pPr>
              <w:jc w:val="center"/>
              <w:rPr>
                <w:b/>
              </w:rPr>
            </w:pPr>
            <w:r w:rsidRPr="00746F62">
              <w:rPr>
                <w:b/>
              </w:rPr>
              <w:t>Ра</w:t>
            </w:r>
            <w:r w:rsidRPr="00746F62">
              <w:rPr>
                <w:b/>
              </w:rPr>
              <w:t>з</w:t>
            </w:r>
            <w:r w:rsidRPr="00746F62">
              <w:rPr>
                <w:b/>
              </w:rPr>
              <w:t>дел, т</w:t>
            </w:r>
            <w:r w:rsidRPr="00746F62">
              <w:rPr>
                <w:b/>
              </w:rPr>
              <w:t>е</w:t>
            </w:r>
            <w:r w:rsidRPr="00746F62">
              <w:rPr>
                <w:b/>
              </w:rPr>
              <w:t>ма</w:t>
            </w:r>
          </w:p>
        </w:tc>
        <w:tc>
          <w:tcPr>
            <w:tcW w:w="709" w:type="dxa"/>
          </w:tcPr>
          <w:p w:rsidR="00CB2696" w:rsidRPr="00746F62" w:rsidRDefault="00CB2696" w:rsidP="00746F62">
            <w:pPr>
              <w:jc w:val="center"/>
              <w:rPr>
                <w:b/>
              </w:rPr>
            </w:pPr>
            <w:r w:rsidRPr="00746F62">
              <w:rPr>
                <w:b/>
              </w:rPr>
              <w:t>Кол</w:t>
            </w:r>
            <w:r w:rsidR="00572B33" w:rsidRPr="00746F62">
              <w:rPr>
                <w:b/>
              </w:rPr>
              <w:t>-</w:t>
            </w:r>
            <w:r w:rsidRPr="00746F62">
              <w:rPr>
                <w:b/>
              </w:rPr>
              <w:t>во ч</w:t>
            </w:r>
            <w:r w:rsidRPr="00746F62">
              <w:rPr>
                <w:b/>
              </w:rPr>
              <w:t>а</w:t>
            </w:r>
            <w:r w:rsidRPr="00746F62">
              <w:rPr>
                <w:b/>
              </w:rPr>
              <w:t>сов</w:t>
            </w:r>
          </w:p>
        </w:tc>
        <w:tc>
          <w:tcPr>
            <w:tcW w:w="8647" w:type="dxa"/>
            <w:gridSpan w:val="2"/>
          </w:tcPr>
          <w:p w:rsidR="00CB2696" w:rsidRPr="00746F62" w:rsidRDefault="00CB2696" w:rsidP="00746F62">
            <w:pPr>
              <w:jc w:val="center"/>
            </w:pPr>
            <w:r w:rsidRPr="00746F62">
              <w:rPr>
                <w:b/>
              </w:rPr>
              <w:t>Последовательность урок</w:t>
            </w:r>
            <w:r w:rsidR="00572B33" w:rsidRPr="00746F62">
              <w:rPr>
                <w:b/>
              </w:rPr>
              <w:t xml:space="preserve">ов </w:t>
            </w:r>
            <w:r w:rsidRPr="00746F62">
              <w:rPr>
                <w:b/>
              </w:rPr>
              <w:t>в теме</w:t>
            </w:r>
          </w:p>
        </w:tc>
      </w:tr>
      <w:tr w:rsidR="00C074BA" w:rsidRPr="00746F62" w:rsidTr="00CB2696">
        <w:tc>
          <w:tcPr>
            <w:tcW w:w="709" w:type="dxa"/>
            <w:vMerge w:val="restart"/>
          </w:tcPr>
          <w:p w:rsidR="00C074BA" w:rsidRPr="00746F62" w:rsidRDefault="00C074BA" w:rsidP="00746F62">
            <w:r w:rsidRPr="00746F62">
              <w:t>1. Как н</w:t>
            </w:r>
            <w:r w:rsidRPr="00746F62">
              <w:t>е</w:t>
            </w:r>
            <w:r w:rsidRPr="00746F62">
              <w:t>один</w:t>
            </w:r>
            <w:r w:rsidRPr="00746F62">
              <w:t>а</w:t>
            </w:r>
            <w:r w:rsidRPr="00746F62">
              <w:t>ков мир.</w:t>
            </w:r>
          </w:p>
        </w:tc>
        <w:tc>
          <w:tcPr>
            <w:tcW w:w="709" w:type="dxa"/>
            <w:vMerge w:val="restart"/>
          </w:tcPr>
          <w:p w:rsidR="00C074BA" w:rsidRPr="00746F62" w:rsidRDefault="00C074BA" w:rsidP="00746F62">
            <w:pPr>
              <w:rPr>
                <w:lang w:val="en-GB"/>
              </w:rPr>
            </w:pPr>
            <w:r w:rsidRPr="00746F62">
              <w:t>25</w:t>
            </w:r>
          </w:p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Разные ландшафты – разные страны.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Ландшафты Соединённого Королевства (СК), США и Австр</w:t>
            </w:r>
            <w:r w:rsidRPr="00746F62">
              <w:t>а</w:t>
            </w:r>
            <w:r w:rsidRPr="00746F62">
              <w:t xml:space="preserve">лии. Артикли с </w:t>
            </w:r>
            <w:proofErr w:type="spellStart"/>
            <w:r w:rsidRPr="00746F62">
              <w:t>геоназваниями</w:t>
            </w:r>
            <w:proofErr w:type="spellEnd"/>
            <w:r w:rsidRPr="00746F62">
              <w:t>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Ландшафты России и моего региона.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 xml:space="preserve">Влияние </w:t>
            </w:r>
            <w:proofErr w:type="spellStart"/>
            <w:r w:rsidRPr="00746F62">
              <w:t>геоположения</w:t>
            </w:r>
            <w:proofErr w:type="spellEnd"/>
            <w:r w:rsidRPr="00746F62">
              <w:t>. Причинно-следственные союзы и выр</w:t>
            </w:r>
            <w:r w:rsidRPr="00746F62">
              <w:t>а</w:t>
            </w:r>
            <w:r w:rsidRPr="00746F62">
              <w:t>жения.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 xml:space="preserve">Влияние </w:t>
            </w:r>
            <w:proofErr w:type="spellStart"/>
            <w:r w:rsidRPr="00746F62">
              <w:t>геоположения</w:t>
            </w:r>
            <w:proofErr w:type="spellEnd"/>
            <w:r w:rsidRPr="00746F62">
              <w:t xml:space="preserve"> в СК, США и Австралии. Отражение </w:t>
            </w:r>
            <w:proofErr w:type="spellStart"/>
            <w:r w:rsidRPr="00746F62">
              <w:t>г</w:t>
            </w:r>
            <w:r w:rsidRPr="00746F62">
              <w:t>е</w:t>
            </w:r>
            <w:r w:rsidRPr="00746F62">
              <w:t>очерт</w:t>
            </w:r>
            <w:proofErr w:type="spellEnd"/>
            <w:r w:rsidRPr="00746F62">
              <w:t xml:space="preserve"> в национальных символах.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proofErr w:type="spellStart"/>
            <w:r w:rsidRPr="00746F62">
              <w:t>Геоположение</w:t>
            </w:r>
            <w:proofErr w:type="spellEnd"/>
            <w:r w:rsidRPr="00746F62">
              <w:t xml:space="preserve"> России и его влияние на жизнь.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Национальные черты. Влияние исторических событий на хара</w:t>
            </w:r>
            <w:r w:rsidRPr="00746F62">
              <w:t>к</w:t>
            </w:r>
            <w:r w:rsidRPr="00746F62">
              <w:t>тер американцев.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Британцы: почему они такие, какие есть?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 xml:space="preserve">Национальные особенности русских. 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Национальные стереотипы. Американцы, британцы и русские: что их отличает и объединяет?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Диалог-расспрос «Вы знаете…?». Косвенные вопросы.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Как американские штаты получили свои вторые названия? Как составить вежливые вопросы?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Что бы я хотел узнать о жизни в Британии и США? Порядок слов в косвенных вопросах.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Где бы я хотел жить? Обоснование мнения.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Мой родной город: плюсы и минусы жизни в нём.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Мой выбор места для жизни. Реклама «Мой родной город – м</w:t>
            </w:r>
            <w:r w:rsidRPr="00746F62">
              <w:t>е</w:t>
            </w:r>
            <w:r w:rsidRPr="00746F62">
              <w:t>сто, в котором стоит жить!».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 xml:space="preserve">Диалог-расспрос «Не могли бы Вы сказать мне …, пожалуйста? 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Перед путешествием: вопросы в турагентстве.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Таможня: какие вопросы могут возникнуть там?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Презентация и обсуждение проектных работ.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Повторение лексико-грамматического материала раздела 1.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Повторение лексико-грамматического материала раздела 1.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>Контрольная работа № 1. Части «</w:t>
            </w:r>
            <w:proofErr w:type="spellStart"/>
            <w:r w:rsidRPr="00746F62">
              <w:t>Аудирование</w:t>
            </w:r>
            <w:proofErr w:type="spellEnd"/>
            <w:r w:rsidRPr="00746F62">
              <w:t>», «Чтение», «Лексика и грамматика».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 xml:space="preserve">Контрольная работа № </w:t>
            </w:r>
            <w:r w:rsidR="00BE1FC5" w:rsidRPr="00746F62">
              <w:t>1</w:t>
            </w:r>
            <w:r w:rsidRPr="00746F62">
              <w:t>. Части «Письмо», «Говорение» и «</w:t>
            </w:r>
            <w:proofErr w:type="spellStart"/>
            <w:r w:rsidRPr="00746F62">
              <w:t>Лингвострановедение</w:t>
            </w:r>
            <w:proofErr w:type="spellEnd"/>
            <w:r w:rsidRPr="00746F62">
              <w:t>».</w:t>
            </w:r>
          </w:p>
        </w:tc>
      </w:tr>
      <w:tr w:rsidR="00C074BA" w:rsidRPr="00746F62" w:rsidTr="00CB2696"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709" w:type="dxa"/>
            <w:vMerge/>
          </w:tcPr>
          <w:p w:rsidR="00C074BA" w:rsidRPr="00746F62" w:rsidRDefault="00C074BA" w:rsidP="00746F62"/>
        </w:tc>
        <w:tc>
          <w:tcPr>
            <w:tcW w:w="992" w:type="dxa"/>
          </w:tcPr>
          <w:p w:rsidR="00C074BA" w:rsidRPr="00746F62" w:rsidRDefault="00C074BA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C074BA" w:rsidRPr="00746F62" w:rsidRDefault="00C074BA" w:rsidP="00746F62">
            <w:pPr>
              <w:numPr>
                <w:ilvl w:val="0"/>
                <w:numId w:val="2"/>
              </w:numPr>
            </w:pPr>
            <w:r w:rsidRPr="00746F62">
              <w:t xml:space="preserve">Работа над ошибками. Анализ трудностей контрольной работы № 1. </w:t>
            </w:r>
          </w:p>
        </w:tc>
      </w:tr>
      <w:tr w:rsidR="00FC6E95" w:rsidRPr="00746F62" w:rsidTr="00CB2696">
        <w:tc>
          <w:tcPr>
            <w:tcW w:w="709" w:type="dxa"/>
            <w:vMerge w:val="restart"/>
          </w:tcPr>
          <w:p w:rsidR="00FC6E95" w:rsidRPr="00746F62" w:rsidRDefault="00FC6E95" w:rsidP="00746F62">
            <w:r w:rsidRPr="00746F62">
              <w:t>2. З</w:t>
            </w:r>
            <w:r w:rsidRPr="00746F62">
              <w:t>а</w:t>
            </w:r>
            <w:r w:rsidRPr="00746F62">
              <w:t>па</w:t>
            </w:r>
            <w:r w:rsidRPr="00746F62">
              <w:t>д</w:t>
            </w:r>
            <w:r w:rsidRPr="00746F62">
              <w:t>н</w:t>
            </w:r>
            <w:r w:rsidR="00843060" w:rsidRPr="00746F62">
              <w:t xml:space="preserve">ые </w:t>
            </w:r>
            <w:r w:rsidRPr="00746F62">
              <w:t>д</w:t>
            </w:r>
            <w:r w:rsidRPr="00746F62">
              <w:t>е</w:t>
            </w:r>
            <w:r w:rsidRPr="00746F62">
              <w:t>м</w:t>
            </w:r>
            <w:r w:rsidRPr="00746F62">
              <w:t>о</w:t>
            </w:r>
            <w:r w:rsidRPr="00746F62">
              <w:t>кр</w:t>
            </w:r>
            <w:r w:rsidRPr="00746F62">
              <w:t>а</w:t>
            </w:r>
            <w:r w:rsidRPr="00746F62">
              <w:t>т</w:t>
            </w:r>
            <w:r w:rsidRPr="00746F62">
              <w:t>и</w:t>
            </w:r>
            <w:r w:rsidR="00843060" w:rsidRPr="00746F62">
              <w:t>ч</w:t>
            </w:r>
            <w:r w:rsidR="00843060" w:rsidRPr="00746F62">
              <w:t>е</w:t>
            </w:r>
            <w:r w:rsidR="00843060" w:rsidRPr="00746F62">
              <w:t>ские го</w:t>
            </w:r>
            <w:r w:rsidR="00843060" w:rsidRPr="00746F62">
              <w:t>с</w:t>
            </w:r>
            <w:r w:rsidR="00843060" w:rsidRPr="00746F62">
              <w:t>ударства</w:t>
            </w:r>
            <w:r w:rsidRPr="00746F62">
              <w:t>. Действительно ли он</w:t>
            </w:r>
            <w:r w:rsidR="00843060" w:rsidRPr="00746F62">
              <w:t>и</w:t>
            </w:r>
            <w:r w:rsidRPr="00746F62">
              <w:t xml:space="preserve"> д</w:t>
            </w:r>
            <w:r w:rsidRPr="00746F62">
              <w:t>е</w:t>
            </w:r>
            <w:r w:rsidRPr="00746F62">
              <w:t>м</w:t>
            </w:r>
            <w:r w:rsidRPr="00746F62">
              <w:t>о</w:t>
            </w:r>
            <w:r w:rsidRPr="00746F62">
              <w:t>кр</w:t>
            </w:r>
            <w:r w:rsidRPr="00746F62">
              <w:t>а</w:t>
            </w:r>
            <w:r w:rsidRPr="00746F62">
              <w:t>ти</w:t>
            </w:r>
            <w:r w:rsidRPr="00746F62">
              <w:t>ч</w:t>
            </w:r>
            <w:r w:rsidRPr="00746F62">
              <w:t>н</w:t>
            </w:r>
            <w:r w:rsidR="00843060" w:rsidRPr="00746F62">
              <w:t>ы</w:t>
            </w:r>
            <w:r w:rsidRPr="00746F62">
              <w:t>?</w:t>
            </w:r>
          </w:p>
        </w:tc>
        <w:tc>
          <w:tcPr>
            <w:tcW w:w="709" w:type="dxa"/>
            <w:vMerge w:val="restart"/>
          </w:tcPr>
          <w:p w:rsidR="00FC6E95" w:rsidRPr="00746F62" w:rsidRDefault="00FC6E95" w:rsidP="00746F62">
            <w:r w:rsidRPr="00746F62">
              <w:t>25</w:t>
            </w:r>
          </w:p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Демократия: что она подразумевает? Функции политических ф</w:t>
            </w:r>
            <w:r w:rsidRPr="00746F62">
              <w:t>и</w:t>
            </w:r>
            <w:r w:rsidRPr="00746F62">
              <w:t>гур: от королевы до министров.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Политическая система СК как конституционной монархии.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Парламент СК: его структура и функции.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США – президентская республика.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Три власти США: их структура и сферы влияния.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Британская и американская политической системы: что их отл</w:t>
            </w:r>
            <w:r w:rsidRPr="00746F62">
              <w:t>и</w:t>
            </w:r>
            <w:r w:rsidRPr="00746F62">
              <w:t>чает?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 xml:space="preserve">Политическая система России как </w:t>
            </w:r>
            <w:proofErr w:type="spellStart"/>
            <w:r w:rsidRPr="00746F62">
              <w:t>президентстко</w:t>
            </w:r>
            <w:proofErr w:type="spellEnd"/>
            <w:r w:rsidRPr="00746F62">
              <w:t>-парламентской республики.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Три вида власти в России: их представительства и сферы де</w:t>
            </w:r>
            <w:r w:rsidRPr="00746F62">
              <w:t>й</w:t>
            </w:r>
            <w:r w:rsidRPr="00746F62">
              <w:t>ствия.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Органы власти субъектов РФ.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Дж. Оруэлл «Скотный двор» - сатира на политический режим тоталитаризма. Модальный глагол “</w:t>
            </w:r>
            <w:r w:rsidRPr="00746F62">
              <w:rPr>
                <w:lang w:val="en-US"/>
              </w:rPr>
              <w:t>shall</w:t>
            </w:r>
            <w:r w:rsidRPr="00746F62">
              <w:t>”.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Законы, права и планы в «Скотном дворе». Употребление “</w:t>
            </w:r>
            <w:r w:rsidRPr="00746F62">
              <w:rPr>
                <w:lang w:val="en-US"/>
              </w:rPr>
              <w:t>shall</w:t>
            </w:r>
            <w:r w:rsidRPr="00746F62">
              <w:t>” для необходимости в силу закона.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 xml:space="preserve">Каким должен быть политик? Как (не)согласиться (частично)? Модальный глагол </w:t>
            </w:r>
            <w:r w:rsidRPr="00746F62">
              <w:rPr>
                <w:lang w:val="en-US"/>
              </w:rPr>
              <w:t>“should”.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Настоящие и прошлые представления об идеальном политике: что их объединяет и отличает?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 xml:space="preserve">Моё отношение к праву голоса. Идеальный политический лидер в моих глазах. 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Впечатления от путешествия: как выразить восхищение, удивл</w:t>
            </w:r>
            <w:r w:rsidRPr="00746F62">
              <w:t>е</w:t>
            </w:r>
            <w:r w:rsidRPr="00746F62">
              <w:t>ние и показать владение информацией?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3"/>
              </w:numPr>
            </w:pPr>
            <w:r w:rsidRPr="00746F62">
              <w:t>Факты о здании британского Парламента. Диалог-расспрос «А знаете ли Вы …?».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16"/>
              </w:numPr>
            </w:pPr>
            <w:r w:rsidRPr="00746F62">
              <w:t>Повторение лексико-грамматического материала раздела 1.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16"/>
              </w:numPr>
            </w:pPr>
            <w:r w:rsidRPr="00746F62">
              <w:t>Повторение лексико-грамматического материала раздела 1.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17"/>
              </w:numPr>
            </w:pPr>
            <w:r w:rsidRPr="00746F62">
              <w:t xml:space="preserve">Контрольная работа № </w:t>
            </w:r>
            <w:r w:rsidR="00BE1FC5" w:rsidRPr="00746F62">
              <w:t>2</w:t>
            </w:r>
            <w:r w:rsidRPr="00746F62">
              <w:t>. Части «</w:t>
            </w:r>
            <w:proofErr w:type="spellStart"/>
            <w:r w:rsidRPr="00746F62">
              <w:t>Аудирование</w:t>
            </w:r>
            <w:proofErr w:type="spellEnd"/>
            <w:r w:rsidRPr="00746F62">
              <w:t>», «Чтение», «Лексика и грамматика».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22"/>
              </w:numPr>
            </w:pPr>
          </w:p>
        </w:tc>
        <w:tc>
          <w:tcPr>
            <w:tcW w:w="7655" w:type="dxa"/>
          </w:tcPr>
          <w:p w:rsidR="00FC6E95" w:rsidRPr="00746F62" w:rsidRDefault="00BE1FC5" w:rsidP="00746F62">
            <w:pPr>
              <w:numPr>
                <w:ilvl w:val="0"/>
                <w:numId w:val="18"/>
              </w:numPr>
            </w:pPr>
            <w:r w:rsidRPr="00746F62">
              <w:t>Контрольная работа № 2</w:t>
            </w:r>
            <w:r w:rsidR="00FC6E95" w:rsidRPr="00746F62">
              <w:t>. Части «Письмо», «Говорение» и «</w:t>
            </w:r>
            <w:proofErr w:type="spellStart"/>
            <w:r w:rsidR="00FC6E95" w:rsidRPr="00746F62">
              <w:t>Лингвострановедение</w:t>
            </w:r>
            <w:proofErr w:type="spellEnd"/>
            <w:r w:rsidR="00FC6E95" w:rsidRPr="00746F62">
              <w:t>».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23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21"/>
              </w:numPr>
            </w:pPr>
            <w:r w:rsidRPr="00746F62">
              <w:t>Работа над ошибками. Анализ трудностей контрольной работы № 2.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24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19"/>
              </w:numPr>
            </w:pPr>
            <w:r w:rsidRPr="00746F62">
              <w:t>Права человека и их документальная фиксация.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25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20"/>
              </w:numPr>
            </w:pPr>
            <w:r w:rsidRPr="00746F62">
              <w:t>Факты о связи развития российского государства с западными странами и их обсуждение в форме диалога.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26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12"/>
              </w:numPr>
            </w:pPr>
            <w:r w:rsidRPr="00746F62">
              <w:t>Проектная работа «Идеальное государство в моём представл</w:t>
            </w:r>
            <w:r w:rsidRPr="00746F62">
              <w:t>е</w:t>
            </w:r>
            <w:r w:rsidRPr="00746F62">
              <w:t>нии».</w:t>
            </w:r>
          </w:p>
        </w:tc>
      </w:tr>
      <w:tr w:rsidR="00FC6E95" w:rsidRPr="00746F62" w:rsidTr="00CB2696"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709" w:type="dxa"/>
            <w:vMerge/>
          </w:tcPr>
          <w:p w:rsidR="00FC6E95" w:rsidRPr="00746F62" w:rsidRDefault="00FC6E95" w:rsidP="00746F62"/>
        </w:tc>
        <w:tc>
          <w:tcPr>
            <w:tcW w:w="992" w:type="dxa"/>
          </w:tcPr>
          <w:p w:rsidR="00FC6E95" w:rsidRPr="00746F62" w:rsidRDefault="00FC6E95" w:rsidP="00746F62">
            <w:pPr>
              <w:numPr>
                <w:ilvl w:val="0"/>
                <w:numId w:val="14"/>
              </w:numPr>
            </w:pPr>
          </w:p>
        </w:tc>
        <w:tc>
          <w:tcPr>
            <w:tcW w:w="7655" w:type="dxa"/>
          </w:tcPr>
          <w:p w:rsidR="00FC6E95" w:rsidRPr="00746F62" w:rsidRDefault="00FC6E95" w:rsidP="00746F62">
            <w:pPr>
              <w:numPr>
                <w:ilvl w:val="0"/>
                <w:numId w:val="13"/>
              </w:numPr>
            </w:pPr>
            <w:r w:rsidRPr="00746F62">
              <w:t>Презентация и обсуждение проектных работ.</w:t>
            </w:r>
          </w:p>
        </w:tc>
      </w:tr>
      <w:tr w:rsidR="00370169" w:rsidRPr="00746F62" w:rsidTr="00CB2696">
        <w:tc>
          <w:tcPr>
            <w:tcW w:w="709" w:type="dxa"/>
            <w:vMerge w:val="restart"/>
          </w:tcPr>
          <w:p w:rsidR="00370169" w:rsidRPr="00746F62" w:rsidRDefault="00370169" w:rsidP="00746F62">
            <w:r w:rsidRPr="00746F62">
              <w:t>3. М</w:t>
            </w:r>
            <w:r w:rsidRPr="00746F62">
              <w:t>о</w:t>
            </w:r>
            <w:r w:rsidRPr="00746F62">
              <w:t>л</w:t>
            </w:r>
            <w:r w:rsidRPr="00746F62">
              <w:t>о</w:t>
            </w:r>
            <w:r w:rsidRPr="00746F62">
              <w:lastRenderedPageBreak/>
              <w:t>дое п</w:t>
            </w:r>
            <w:r w:rsidRPr="00746F62">
              <w:t>о</w:t>
            </w:r>
            <w:r w:rsidRPr="00746F62">
              <w:t>к</w:t>
            </w:r>
            <w:r w:rsidRPr="00746F62">
              <w:t>о</w:t>
            </w:r>
            <w:r w:rsidRPr="00746F62">
              <w:t>л</w:t>
            </w:r>
            <w:r w:rsidRPr="00746F62">
              <w:t>е</w:t>
            </w:r>
            <w:r w:rsidRPr="00746F62">
              <w:t xml:space="preserve">ние. </w:t>
            </w:r>
          </w:p>
        </w:tc>
        <w:tc>
          <w:tcPr>
            <w:tcW w:w="709" w:type="dxa"/>
            <w:vMerge w:val="restart"/>
          </w:tcPr>
          <w:p w:rsidR="00370169" w:rsidRPr="00746F62" w:rsidRDefault="00370169" w:rsidP="00746F62">
            <w:r w:rsidRPr="00746F62">
              <w:lastRenderedPageBreak/>
              <w:t>25</w:t>
            </w:r>
          </w:p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Молодёжные субкультуры.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Молодёжные организации и движения: их сходства и отличия.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Мой способ выразить индивидуальность.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Причины присоединения подростков к группам.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Ценности молодёжных групп и организаций. Их способы сам</w:t>
            </w:r>
            <w:r w:rsidRPr="00746F62">
              <w:t>о</w:t>
            </w:r>
            <w:r w:rsidRPr="00746F62">
              <w:t>выражения.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Молодёжные группировки в России и их характеристика.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 xml:space="preserve">Музыкальная группа как особый мир в «Песне </w:t>
            </w:r>
            <w:proofErr w:type="spellStart"/>
            <w:r w:rsidRPr="00746F62">
              <w:t>Бадди</w:t>
            </w:r>
            <w:proofErr w:type="spellEnd"/>
            <w:r w:rsidRPr="00746F62">
              <w:t xml:space="preserve">» Н. </w:t>
            </w:r>
            <w:proofErr w:type="spellStart"/>
            <w:r w:rsidRPr="00746F62">
              <w:t>Хи</w:t>
            </w:r>
            <w:r w:rsidRPr="00746F62">
              <w:t>н</w:t>
            </w:r>
            <w:r w:rsidRPr="00746F62">
              <w:t>тона</w:t>
            </w:r>
            <w:proofErr w:type="spellEnd"/>
            <w:r w:rsidRPr="00746F62">
              <w:t>. Понимание значения слова по контексту.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Молодёжные группировки прошлого и настоящего. Фразовые глаголы.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Субкультуры в юность моих родителей: что отличает из от н</w:t>
            </w:r>
            <w:r w:rsidRPr="00746F62">
              <w:t>ы</w:t>
            </w:r>
            <w:r w:rsidRPr="00746F62">
              <w:t>нешних?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 xml:space="preserve">Русская, британская и американская молодёжь: их сравнение и сопоставление. Предлог </w:t>
            </w:r>
            <w:r w:rsidRPr="00746F62">
              <w:rPr>
                <w:lang w:val="en-US"/>
              </w:rPr>
              <w:t xml:space="preserve">“like” </w:t>
            </w:r>
            <w:r w:rsidRPr="00746F62">
              <w:t xml:space="preserve">и союз </w:t>
            </w:r>
            <w:r w:rsidRPr="00746F62">
              <w:rPr>
                <w:lang w:val="en-US"/>
              </w:rPr>
              <w:t>“as”.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Русские субкультуры в сравнении с другими странами. Степени сравнения прилагательных.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Сравнение молодёжных группировок разных стран. Вспомог</w:t>
            </w:r>
            <w:r w:rsidRPr="00746F62">
              <w:t>а</w:t>
            </w:r>
            <w:r w:rsidRPr="00746F62">
              <w:t>тельные глаголы во избежание повторов.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Мнения людей разных возрастов о молодёжи: какие из них я (не)разделяю.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 xml:space="preserve">Диалог-обмен мнениями «Как ты относишься к </w:t>
            </w:r>
            <w:proofErr w:type="spellStart"/>
            <w:r w:rsidRPr="00746F62">
              <w:t>фанклубам</w:t>
            </w:r>
            <w:proofErr w:type="spellEnd"/>
            <w:r w:rsidRPr="00746F62">
              <w:t xml:space="preserve"> и м</w:t>
            </w:r>
            <w:r w:rsidRPr="00746F62">
              <w:t>о</w:t>
            </w:r>
            <w:r w:rsidRPr="00746F62">
              <w:t>лодёжным организациям?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Молодёжные банды и другие отрицательные черты образа жи</w:t>
            </w:r>
            <w:r w:rsidRPr="00746F62">
              <w:t>з</w:t>
            </w:r>
            <w:r w:rsidRPr="00746F62">
              <w:t xml:space="preserve">ни подростков. 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Комбинированный диалог «Не думаю, что буду делать, как ты, т. к. …?». Как выразить нежелание и представить причины?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Диалог этикетного характера: как предложить и вежливо отк</w:t>
            </w:r>
            <w:r w:rsidRPr="00746F62">
              <w:t>а</w:t>
            </w:r>
            <w:r w:rsidRPr="00746F62">
              <w:t>заться?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Причины отказа в разных ситуациях.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Проектная работа «Молодёжная организация/ группа, которую я бы создал».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Презентация и обсуждение проектных работ.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Повторение лексико-грамматического материала раздела 3.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Повторение лексико-грамматического материала раздела 3.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Контрольная работа № 3. Части «</w:t>
            </w:r>
            <w:proofErr w:type="spellStart"/>
            <w:r w:rsidRPr="00746F62">
              <w:t>Аудирование</w:t>
            </w:r>
            <w:proofErr w:type="spellEnd"/>
            <w:r w:rsidRPr="00746F62">
              <w:t>», «Чтение», «Лексика и грамматика».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 xml:space="preserve">Контрольная работа № 3. </w:t>
            </w:r>
            <w:r w:rsidR="00BE1FC5" w:rsidRPr="00746F62">
              <w:t>Части «Письмо», «Говорение» и «</w:t>
            </w:r>
            <w:proofErr w:type="spellStart"/>
            <w:r w:rsidR="00BE1FC5" w:rsidRPr="00746F62">
              <w:t>Лингвострановедение</w:t>
            </w:r>
            <w:proofErr w:type="spellEnd"/>
            <w:r w:rsidR="00BE1FC5" w:rsidRPr="00746F62">
              <w:t>».</w:t>
            </w:r>
          </w:p>
        </w:tc>
      </w:tr>
      <w:tr w:rsidR="00370169" w:rsidRPr="00746F62" w:rsidTr="00CB2696"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709" w:type="dxa"/>
            <w:vMerge/>
          </w:tcPr>
          <w:p w:rsidR="00370169" w:rsidRPr="00746F62" w:rsidRDefault="00370169" w:rsidP="00746F62"/>
        </w:tc>
        <w:tc>
          <w:tcPr>
            <w:tcW w:w="992" w:type="dxa"/>
          </w:tcPr>
          <w:p w:rsidR="00370169" w:rsidRPr="00746F62" w:rsidRDefault="00370169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370169" w:rsidRPr="00746F62" w:rsidRDefault="00370169" w:rsidP="00746F62">
            <w:pPr>
              <w:numPr>
                <w:ilvl w:val="0"/>
                <w:numId w:val="4"/>
              </w:numPr>
            </w:pPr>
            <w:r w:rsidRPr="00746F62">
              <w:t>Работа над ошибками. Анализ трудностей контрольной работы № 3.</w:t>
            </w:r>
          </w:p>
        </w:tc>
      </w:tr>
      <w:tr w:rsidR="001C4CBB" w:rsidRPr="00746F62" w:rsidTr="00CB2696">
        <w:tc>
          <w:tcPr>
            <w:tcW w:w="709" w:type="dxa"/>
            <w:vMerge w:val="restart"/>
          </w:tcPr>
          <w:p w:rsidR="001C4CBB" w:rsidRPr="00746F62" w:rsidRDefault="001C4CBB" w:rsidP="00746F62">
            <w:r w:rsidRPr="00746F62">
              <w:t>4. Ле</w:t>
            </w:r>
            <w:r w:rsidRPr="00746F62">
              <w:t>г</w:t>
            </w:r>
            <w:r w:rsidRPr="00746F62">
              <w:t>ко ли быть м</w:t>
            </w:r>
            <w:r w:rsidRPr="00746F62">
              <w:t>о</w:t>
            </w:r>
            <w:r w:rsidRPr="00746F62">
              <w:t>лодым?</w:t>
            </w:r>
          </w:p>
        </w:tc>
        <w:tc>
          <w:tcPr>
            <w:tcW w:w="709" w:type="dxa"/>
            <w:vMerge w:val="restart"/>
          </w:tcPr>
          <w:p w:rsidR="001C4CBB" w:rsidRPr="00746F62" w:rsidRDefault="001C4CBB" w:rsidP="00746F62">
            <w:r w:rsidRPr="00746F62">
              <w:t>27</w:t>
            </w:r>
          </w:p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Конвенция о правах ребёнка. Мои права.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Мнения и отношение к Конвенции ООН. Моё мнение о док</w:t>
            </w:r>
            <w:r w:rsidRPr="00746F62">
              <w:t>у</w:t>
            </w:r>
            <w:r w:rsidRPr="00746F62">
              <w:t>менте.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Реализация Конвенции в России. Организации по правам ребё</w:t>
            </w:r>
            <w:r w:rsidRPr="00746F62">
              <w:t>н</w:t>
            </w:r>
            <w:r w:rsidRPr="00746F62">
              <w:t>ка.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Возраст и права. Сложное дополнение.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Возрастные ограничения, права и обязанности. Сложное допо</w:t>
            </w:r>
            <w:r w:rsidRPr="00746F62">
              <w:t>л</w:t>
            </w:r>
            <w:r w:rsidRPr="00746F62">
              <w:t>нение.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 xml:space="preserve">Вступление в силу законов в соответствие с возрастом в России в сравнении с СК и США. 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Домашние права и обязанности.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Проблемы подростков в англоязычных странах.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Решение подростковых проблем.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Молодёжные проблемы и их решение в России.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 xml:space="preserve">Традиции свиданий в англоязычных странах и России. 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Опыт свиданий. Традиции современных свиданий и 30 лет назад. Настоящее и прошедшее простое времена.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Что такое любовь? Как сделать это чувство ответным?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Что значит быть молодым?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Важные и не очень подростковые проблемы и их решения.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Образ жизни молодёжи: как подростки становятся взрослыми?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Взаимные претензии взрослых и подростков: как выразить ж</w:t>
            </w:r>
            <w:r w:rsidRPr="00746F62">
              <w:t>а</w:t>
            </w:r>
            <w:r w:rsidRPr="00746F62">
              <w:t>лобу?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Жалобы и реакция на них: как (не)согласиться?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Стиль обсуждения жалоб в зависимости от собеседников: род</w:t>
            </w:r>
            <w:r w:rsidRPr="00746F62">
              <w:t>и</w:t>
            </w:r>
            <w:r w:rsidRPr="00746F62">
              <w:t>телей, друзей, учителей. Диалог этикетного характера.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Любишь ли ты жаловаться? Мои жалобы.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Повторение лексико-грамматического материала раздела 4.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Повторение лексико-грамматического материала раздела 4.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Контрольная работа № 4. Части «</w:t>
            </w:r>
            <w:proofErr w:type="spellStart"/>
            <w:r w:rsidRPr="00746F62">
              <w:t>Аудирование</w:t>
            </w:r>
            <w:proofErr w:type="spellEnd"/>
            <w:r w:rsidRPr="00746F62">
              <w:t>», «Чтение», «Лексика и грамматика».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Контрольная работа № 4. Части «Письмо», «Говорение» и «</w:t>
            </w:r>
            <w:proofErr w:type="spellStart"/>
            <w:r w:rsidRPr="00746F62">
              <w:t>Лингвострановедение</w:t>
            </w:r>
            <w:proofErr w:type="spellEnd"/>
            <w:r w:rsidRPr="00746F62">
              <w:t>».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Работа над ошибками. Анализ трудностей контрольной работы № 4.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Подростковый суд: структура и функции.</w:t>
            </w:r>
          </w:p>
        </w:tc>
      </w:tr>
      <w:tr w:rsidR="001C4CBB" w:rsidRPr="00746F62" w:rsidTr="00CB2696"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709" w:type="dxa"/>
            <w:vMerge/>
          </w:tcPr>
          <w:p w:rsidR="001C4CBB" w:rsidRPr="00746F62" w:rsidRDefault="001C4CBB" w:rsidP="00746F62"/>
        </w:tc>
        <w:tc>
          <w:tcPr>
            <w:tcW w:w="992" w:type="dxa"/>
          </w:tcPr>
          <w:p w:rsidR="001C4CBB" w:rsidRPr="00746F62" w:rsidRDefault="001C4CBB" w:rsidP="00746F62">
            <w:pPr>
              <w:numPr>
                <w:ilvl w:val="0"/>
                <w:numId w:val="27"/>
              </w:numPr>
            </w:pPr>
          </w:p>
        </w:tc>
        <w:tc>
          <w:tcPr>
            <w:tcW w:w="7655" w:type="dxa"/>
          </w:tcPr>
          <w:p w:rsidR="001C4CBB" w:rsidRPr="00746F62" w:rsidRDefault="001C4CBB" w:rsidP="00746F62">
            <w:pPr>
              <w:numPr>
                <w:ilvl w:val="0"/>
                <w:numId w:val="5"/>
              </w:numPr>
            </w:pPr>
            <w:r w:rsidRPr="00746F62">
              <w:t>Заседание подросткового суда в моём классе: какие проблемы на повестке?</w:t>
            </w:r>
          </w:p>
        </w:tc>
      </w:tr>
    </w:tbl>
    <w:p w:rsidR="00CB2696" w:rsidRPr="00746F62" w:rsidRDefault="00CB2696" w:rsidP="00746F62">
      <w:pPr>
        <w:ind w:firstLine="540"/>
        <w:jc w:val="both"/>
      </w:pPr>
    </w:p>
    <w:p w:rsidR="00745F72" w:rsidRPr="00746F62" w:rsidRDefault="00745F72" w:rsidP="00746F62">
      <w:pPr>
        <w:pStyle w:val="Standard"/>
        <w:spacing w:line="240" w:lineRule="auto"/>
        <w:contextualSpacing/>
        <w:jc w:val="center"/>
        <w:rPr>
          <w:b/>
        </w:rPr>
      </w:pPr>
      <w:r w:rsidRPr="00746F62">
        <w:rPr>
          <w:b/>
        </w:rPr>
        <w:t>Учебно-методическое обеспечение курса</w:t>
      </w:r>
    </w:p>
    <w:p w:rsidR="00706E43" w:rsidRPr="00746F62" w:rsidRDefault="00706E43" w:rsidP="00746F62">
      <w:pPr>
        <w:pStyle w:val="Standard"/>
        <w:spacing w:line="240" w:lineRule="auto"/>
        <w:contextualSpacing/>
        <w:jc w:val="center"/>
        <w:rPr>
          <w:b/>
        </w:rPr>
      </w:pPr>
    </w:p>
    <w:p w:rsidR="00706E43" w:rsidRPr="00746F62" w:rsidRDefault="00745F72" w:rsidP="00746F62">
      <w:pPr>
        <w:pStyle w:val="Standard"/>
        <w:numPr>
          <w:ilvl w:val="0"/>
          <w:numId w:val="35"/>
        </w:numPr>
        <w:spacing w:line="240" w:lineRule="auto"/>
        <w:contextualSpacing/>
        <w:rPr>
          <w:rFonts w:eastAsia="Arial Unicode MS"/>
          <w:color w:val="000000"/>
        </w:rPr>
      </w:pPr>
      <w:r w:rsidRPr="00746F62">
        <w:t xml:space="preserve">Английский язык. 10 - 11 классы: учеб. для </w:t>
      </w:r>
      <w:proofErr w:type="spellStart"/>
      <w:r w:rsidRPr="00746F62">
        <w:t>общеобразоват</w:t>
      </w:r>
      <w:proofErr w:type="spellEnd"/>
      <w:r w:rsidRPr="00746F62">
        <w:t xml:space="preserve">. учреждений с прил. на электрон. носителе / [В. П. </w:t>
      </w:r>
      <w:proofErr w:type="spellStart"/>
      <w:r w:rsidRPr="00746F62">
        <w:t>Кузовлев</w:t>
      </w:r>
      <w:proofErr w:type="spellEnd"/>
      <w:r w:rsidRPr="00746F62">
        <w:t xml:space="preserve">, Н. М. Лапа, Э. Ш. </w:t>
      </w:r>
      <w:proofErr w:type="spellStart"/>
      <w:r w:rsidRPr="00746F62">
        <w:t>Перегудова</w:t>
      </w:r>
      <w:proofErr w:type="spellEnd"/>
      <w:r w:rsidRPr="00746F62">
        <w:t xml:space="preserve"> и др</w:t>
      </w:r>
      <w:r w:rsidR="00706E43" w:rsidRPr="00746F62">
        <w:t>.</w:t>
      </w:r>
      <w:r w:rsidRPr="00746F62">
        <w:t>]</w:t>
      </w:r>
      <w:r w:rsidR="00706E43" w:rsidRPr="00746F62">
        <w:t>. - 14-е изд. - М.: Просвещение, 2012. - 351 с.: ил.</w:t>
      </w:r>
    </w:p>
    <w:p w:rsidR="00706E43" w:rsidRPr="00746F62" w:rsidRDefault="00706E43" w:rsidP="00746F62">
      <w:pPr>
        <w:pStyle w:val="Standard"/>
        <w:numPr>
          <w:ilvl w:val="0"/>
          <w:numId w:val="35"/>
        </w:numPr>
        <w:spacing w:line="240" w:lineRule="auto"/>
        <w:contextualSpacing/>
        <w:rPr>
          <w:rFonts w:eastAsia="Arial Unicode MS"/>
          <w:color w:val="000000"/>
        </w:rPr>
      </w:pPr>
      <w:r w:rsidRPr="00746F62">
        <w:t xml:space="preserve">Английский язык. Рабочая тетрадь. 10 - 11 классы: пособие для учащихся </w:t>
      </w:r>
      <w:proofErr w:type="spellStart"/>
      <w:r w:rsidRPr="00746F62">
        <w:t>общеобразоват</w:t>
      </w:r>
      <w:proofErr w:type="spellEnd"/>
      <w:r w:rsidRPr="00746F62">
        <w:t xml:space="preserve">. учреждений / [В. П. </w:t>
      </w:r>
      <w:proofErr w:type="spellStart"/>
      <w:r w:rsidRPr="00746F62">
        <w:t>Кузовлев</w:t>
      </w:r>
      <w:proofErr w:type="spellEnd"/>
      <w:r w:rsidRPr="00746F62">
        <w:t xml:space="preserve">, Н. М. Лапа, Э. Ш. </w:t>
      </w:r>
      <w:proofErr w:type="spellStart"/>
      <w:r w:rsidRPr="00746F62">
        <w:t>Перегудова</w:t>
      </w:r>
      <w:proofErr w:type="spellEnd"/>
      <w:r w:rsidRPr="00746F62">
        <w:t xml:space="preserve"> и др.]. - 10-е изд. - М.: Просвещение, 2011. - 94 с.: ил.</w:t>
      </w:r>
    </w:p>
    <w:p w:rsidR="00706E43" w:rsidRPr="00746F62" w:rsidRDefault="00706E43" w:rsidP="00746F62">
      <w:pPr>
        <w:pStyle w:val="Standard"/>
        <w:numPr>
          <w:ilvl w:val="0"/>
          <w:numId w:val="35"/>
        </w:numPr>
        <w:spacing w:line="240" w:lineRule="auto"/>
        <w:contextualSpacing/>
        <w:rPr>
          <w:rFonts w:eastAsia="Arial Unicode MS"/>
          <w:color w:val="000000"/>
        </w:rPr>
      </w:pPr>
      <w:r w:rsidRPr="00746F62">
        <w:t xml:space="preserve">Английский язык. Книга для чтения. 10 - 11 классы: пособие для учащихся </w:t>
      </w:r>
      <w:proofErr w:type="spellStart"/>
      <w:r w:rsidRPr="00746F62">
        <w:t>общеобразоват</w:t>
      </w:r>
      <w:proofErr w:type="spellEnd"/>
      <w:r w:rsidRPr="00746F62">
        <w:t xml:space="preserve">. учреждений / [В. П. </w:t>
      </w:r>
      <w:proofErr w:type="spellStart"/>
      <w:r w:rsidRPr="00746F62">
        <w:t>Кузовлев</w:t>
      </w:r>
      <w:proofErr w:type="spellEnd"/>
      <w:r w:rsidRPr="00746F62">
        <w:t xml:space="preserve">, Н. М. Лапа, Э. Ш. </w:t>
      </w:r>
      <w:proofErr w:type="spellStart"/>
      <w:r w:rsidRPr="00746F62">
        <w:t>Перегудова</w:t>
      </w:r>
      <w:proofErr w:type="spellEnd"/>
      <w:r w:rsidRPr="00746F62">
        <w:t xml:space="preserve"> и др.]. - 9-е изд. - М.: Просвещение, 2011. - 109 с.: ил.</w:t>
      </w:r>
    </w:p>
    <w:p w:rsidR="00706E43" w:rsidRPr="0044526D" w:rsidRDefault="00706E43" w:rsidP="00746F62">
      <w:pPr>
        <w:pStyle w:val="Standard"/>
        <w:numPr>
          <w:ilvl w:val="0"/>
          <w:numId w:val="35"/>
        </w:numPr>
        <w:spacing w:line="240" w:lineRule="auto"/>
        <w:contextualSpacing/>
        <w:rPr>
          <w:rFonts w:eastAsia="Arial Unicode MS"/>
        </w:rPr>
      </w:pPr>
      <w:r w:rsidRPr="0044526D">
        <w:t xml:space="preserve">Английский язык. Книга для учителя. 10 - 11 классы: пособие для </w:t>
      </w:r>
      <w:proofErr w:type="spellStart"/>
      <w:r w:rsidRPr="0044526D">
        <w:t>общеобразоват</w:t>
      </w:r>
      <w:proofErr w:type="spellEnd"/>
      <w:r w:rsidRPr="0044526D">
        <w:t>. учреждений</w:t>
      </w:r>
      <w:r w:rsidR="0044526D" w:rsidRPr="0044526D">
        <w:t xml:space="preserve"> / [В. П. </w:t>
      </w:r>
      <w:proofErr w:type="spellStart"/>
      <w:r w:rsidR="0044526D" w:rsidRPr="0044526D">
        <w:t>Кузовлев</w:t>
      </w:r>
      <w:proofErr w:type="spellEnd"/>
      <w:r w:rsidR="0044526D" w:rsidRPr="0044526D">
        <w:t>, Н. М. Лапа</w:t>
      </w:r>
      <w:r w:rsidRPr="0044526D">
        <w:t>]. - М.: Просвещение, 2011. - 1</w:t>
      </w:r>
      <w:r w:rsidR="0044526D" w:rsidRPr="0044526D">
        <w:t>40 с.</w:t>
      </w:r>
    </w:p>
    <w:p w:rsidR="00745F72" w:rsidRPr="00746F62" w:rsidRDefault="00706E43" w:rsidP="00746F62">
      <w:pPr>
        <w:pStyle w:val="Standard"/>
        <w:numPr>
          <w:ilvl w:val="0"/>
          <w:numId w:val="35"/>
        </w:numPr>
        <w:spacing w:line="240" w:lineRule="auto"/>
        <w:contextualSpacing/>
        <w:rPr>
          <w:rFonts w:eastAsia="Arial Unicode MS"/>
          <w:color w:val="000000"/>
        </w:rPr>
      </w:pPr>
      <w:r w:rsidRPr="00746F62">
        <w:t>Государственного образовательного стандарта среднего (полного) общего образования 2004 г.</w:t>
      </w:r>
    </w:p>
    <w:p w:rsidR="00745F72" w:rsidRPr="00746F62" w:rsidRDefault="00745F72" w:rsidP="00746F62">
      <w:pPr>
        <w:pStyle w:val="Standard"/>
        <w:spacing w:line="240" w:lineRule="auto"/>
        <w:contextualSpacing/>
        <w:jc w:val="both"/>
        <w:rPr>
          <w:rFonts w:eastAsia="Arial Unicode MS"/>
          <w:b/>
          <w:color w:val="000000"/>
        </w:rPr>
      </w:pPr>
    </w:p>
    <w:p w:rsidR="00745F72" w:rsidRPr="00746F62" w:rsidRDefault="00745F72" w:rsidP="00746F62">
      <w:pPr>
        <w:ind w:firstLine="540"/>
        <w:jc w:val="both"/>
      </w:pPr>
    </w:p>
    <w:sectPr w:rsidR="00745F72" w:rsidRPr="00746F62" w:rsidSect="006F3C99">
      <w:footerReference w:type="even" r:id="rId9"/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74" w:rsidRDefault="000B6174" w:rsidP="00914547">
      <w:r>
        <w:separator/>
      </w:r>
    </w:p>
  </w:endnote>
  <w:endnote w:type="continuationSeparator" w:id="0">
    <w:p w:rsidR="000B6174" w:rsidRDefault="000B6174" w:rsidP="0091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62" w:rsidRDefault="00746F62" w:rsidP="005B41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F62" w:rsidRDefault="00746F62" w:rsidP="005B41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62" w:rsidRDefault="00746F62" w:rsidP="005B4144">
    <w:pPr>
      <w:pStyle w:val="a5"/>
      <w:framePr w:wrap="around" w:vAnchor="text" w:hAnchor="margin" w:xAlign="right" w:y="1"/>
      <w:rPr>
        <w:rStyle w:val="a7"/>
      </w:rPr>
    </w:pPr>
  </w:p>
  <w:p w:rsidR="00746F62" w:rsidRDefault="00746F62" w:rsidP="005B41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74" w:rsidRDefault="000B6174" w:rsidP="00914547">
      <w:r>
        <w:separator/>
      </w:r>
    </w:p>
  </w:footnote>
  <w:footnote w:type="continuationSeparator" w:id="0">
    <w:p w:rsidR="000B6174" w:rsidRDefault="000B6174" w:rsidP="0091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479A5"/>
    <w:multiLevelType w:val="hybridMultilevel"/>
    <w:tmpl w:val="5F1E8B72"/>
    <w:lvl w:ilvl="0" w:tplc="7B526AA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6BE8"/>
    <w:multiLevelType w:val="hybridMultilevel"/>
    <w:tmpl w:val="DF46FDB6"/>
    <w:lvl w:ilvl="0" w:tplc="CC4E73EE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3311"/>
    <w:multiLevelType w:val="hybridMultilevel"/>
    <w:tmpl w:val="0630B8E4"/>
    <w:lvl w:ilvl="0" w:tplc="13D42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0EBA"/>
    <w:multiLevelType w:val="hybridMultilevel"/>
    <w:tmpl w:val="6D223C4C"/>
    <w:lvl w:ilvl="0" w:tplc="144C0D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0D04"/>
    <w:multiLevelType w:val="hybridMultilevel"/>
    <w:tmpl w:val="92D0A5C4"/>
    <w:lvl w:ilvl="0" w:tplc="203C0488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3CEB"/>
    <w:multiLevelType w:val="hybridMultilevel"/>
    <w:tmpl w:val="766EDD0C"/>
    <w:lvl w:ilvl="0" w:tplc="0F30EA9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28C8"/>
    <w:multiLevelType w:val="hybridMultilevel"/>
    <w:tmpl w:val="329C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12F2C"/>
    <w:multiLevelType w:val="hybridMultilevel"/>
    <w:tmpl w:val="D2F8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92A4A"/>
    <w:multiLevelType w:val="hybridMultilevel"/>
    <w:tmpl w:val="E09C3D7E"/>
    <w:lvl w:ilvl="0" w:tplc="13D42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126FC"/>
    <w:multiLevelType w:val="hybridMultilevel"/>
    <w:tmpl w:val="AED0121A"/>
    <w:lvl w:ilvl="0" w:tplc="31B6711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60DB3"/>
    <w:multiLevelType w:val="hybridMultilevel"/>
    <w:tmpl w:val="668E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16CA9"/>
    <w:multiLevelType w:val="hybridMultilevel"/>
    <w:tmpl w:val="033C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8280B"/>
    <w:multiLevelType w:val="hybridMultilevel"/>
    <w:tmpl w:val="08366AB4"/>
    <w:lvl w:ilvl="0" w:tplc="02D02A4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7CBF"/>
    <w:multiLevelType w:val="hybridMultilevel"/>
    <w:tmpl w:val="FCCA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E7F4E"/>
    <w:multiLevelType w:val="hybridMultilevel"/>
    <w:tmpl w:val="6634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06594"/>
    <w:multiLevelType w:val="hybridMultilevel"/>
    <w:tmpl w:val="76F88C5E"/>
    <w:lvl w:ilvl="0" w:tplc="0CC8ADF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11DD2"/>
    <w:multiLevelType w:val="hybridMultilevel"/>
    <w:tmpl w:val="77A8E49A"/>
    <w:lvl w:ilvl="0" w:tplc="B27EFC1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53029"/>
    <w:multiLevelType w:val="hybridMultilevel"/>
    <w:tmpl w:val="B23E7340"/>
    <w:lvl w:ilvl="0" w:tplc="3C4C92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B5C39"/>
    <w:multiLevelType w:val="hybridMultilevel"/>
    <w:tmpl w:val="6FC41360"/>
    <w:lvl w:ilvl="0" w:tplc="1AA6C56E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1716C"/>
    <w:multiLevelType w:val="hybridMultilevel"/>
    <w:tmpl w:val="2CA66B8A"/>
    <w:lvl w:ilvl="0" w:tplc="E4CADA48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00412"/>
    <w:multiLevelType w:val="hybridMultilevel"/>
    <w:tmpl w:val="ACD2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B2BF6"/>
    <w:multiLevelType w:val="hybridMultilevel"/>
    <w:tmpl w:val="5044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B44ED"/>
    <w:multiLevelType w:val="hybridMultilevel"/>
    <w:tmpl w:val="F6A4828C"/>
    <w:lvl w:ilvl="0" w:tplc="E35843E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A6FDD"/>
    <w:multiLevelType w:val="hybridMultilevel"/>
    <w:tmpl w:val="96968BC8"/>
    <w:lvl w:ilvl="0" w:tplc="73A2911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134C"/>
    <w:multiLevelType w:val="hybridMultilevel"/>
    <w:tmpl w:val="EF2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52B03"/>
    <w:multiLevelType w:val="hybridMultilevel"/>
    <w:tmpl w:val="B6C665A6"/>
    <w:lvl w:ilvl="0" w:tplc="5386B90E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D7667"/>
    <w:multiLevelType w:val="hybridMultilevel"/>
    <w:tmpl w:val="77683A72"/>
    <w:lvl w:ilvl="0" w:tplc="99D647C6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A6789"/>
    <w:multiLevelType w:val="hybridMultilevel"/>
    <w:tmpl w:val="9C4810E4"/>
    <w:lvl w:ilvl="0" w:tplc="AB40303C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366F9"/>
    <w:multiLevelType w:val="hybridMultilevel"/>
    <w:tmpl w:val="81620542"/>
    <w:lvl w:ilvl="0" w:tplc="3764417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54803"/>
    <w:multiLevelType w:val="hybridMultilevel"/>
    <w:tmpl w:val="A128FD9A"/>
    <w:lvl w:ilvl="0" w:tplc="B768928E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37E35"/>
    <w:multiLevelType w:val="hybridMultilevel"/>
    <w:tmpl w:val="3058F35C"/>
    <w:lvl w:ilvl="0" w:tplc="E2C8BC36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35702"/>
    <w:multiLevelType w:val="hybridMultilevel"/>
    <w:tmpl w:val="4E20BAEE"/>
    <w:lvl w:ilvl="0" w:tplc="D0FE3E64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7"/>
  </w:num>
  <w:num w:numId="4">
    <w:abstractNumId w:val="24"/>
  </w:num>
  <w:num w:numId="5">
    <w:abstractNumId w:val="4"/>
  </w:num>
  <w:num w:numId="6">
    <w:abstractNumId w:val="13"/>
  </w:num>
  <w:num w:numId="7">
    <w:abstractNumId w:val="12"/>
  </w:num>
  <w:num w:numId="8">
    <w:abstractNumId w:val="30"/>
  </w:num>
  <w:num w:numId="9">
    <w:abstractNumId w:val="1"/>
  </w:num>
  <w:num w:numId="10">
    <w:abstractNumId w:val="22"/>
  </w:num>
  <w:num w:numId="11">
    <w:abstractNumId w:val="34"/>
  </w:num>
  <w:num w:numId="12">
    <w:abstractNumId w:val="14"/>
  </w:num>
  <w:num w:numId="13">
    <w:abstractNumId w:val="5"/>
  </w:num>
  <w:num w:numId="14">
    <w:abstractNumId w:val="35"/>
  </w:num>
  <w:num w:numId="15">
    <w:abstractNumId w:val="9"/>
  </w:num>
  <w:num w:numId="16">
    <w:abstractNumId w:val="29"/>
  </w:num>
  <w:num w:numId="17">
    <w:abstractNumId w:val="32"/>
  </w:num>
  <w:num w:numId="18">
    <w:abstractNumId w:val="25"/>
  </w:num>
  <w:num w:numId="19">
    <w:abstractNumId w:val="18"/>
  </w:num>
  <w:num w:numId="20">
    <w:abstractNumId w:val="6"/>
  </w:num>
  <w:num w:numId="21">
    <w:abstractNumId w:val="10"/>
  </w:num>
  <w:num w:numId="22">
    <w:abstractNumId w:val="31"/>
  </w:num>
  <w:num w:numId="23">
    <w:abstractNumId w:val="33"/>
  </w:num>
  <w:num w:numId="24">
    <w:abstractNumId w:val="2"/>
  </w:num>
  <w:num w:numId="25">
    <w:abstractNumId w:val="26"/>
  </w:num>
  <w:num w:numId="26">
    <w:abstractNumId w:val="21"/>
  </w:num>
  <w:num w:numId="27">
    <w:abstractNumId w:val="19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  <w:num w:numId="31">
    <w:abstractNumId w:val="20"/>
  </w:num>
  <w:num w:numId="32">
    <w:abstractNumId w:val="17"/>
  </w:num>
  <w:num w:numId="33">
    <w:abstractNumId w:val="11"/>
  </w:num>
  <w:num w:numId="34">
    <w:abstractNumId w:val="15"/>
  </w:num>
  <w:num w:numId="3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24A"/>
    <w:rsid w:val="00000415"/>
    <w:rsid w:val="000009CB"/>
    <w:rsid w:val="000011CD"/>
    <w:rsid w:val="0000120D"/>
    <w:rsid w:val="000012A1"/>
    <w:rsid w:val="000012AA"/>
    <w:rsid w:val="00002277"/>
    <w:rsid w:val="0000227C"/>
    <w:rsid w:val="0000392F"/>
    <w:rsid w:val="00003B29"/>
    <w:rsid w:val="00004E2F"/>
    <w:rsid w:val="00005F76"/>
    <w:rsid w:val="00006AA3"/>
    <w:rsid w:val="000070B7"/>
    <w:rsid w:val="000107E3"/>
    <w:rsid w:val="00010A78"/>
    <w:rsid w:val="0001147A"/>
    <w:rsid w:val="000119B9"/>
    <w:rsid w:val="00014166"/>
    <w:rsid w:val="00014857"/>
    <w:rsid w:val="00014A99"/>
    <w:rsid w:val="0001580F"/>
    <w:rsid w:val="00016676"/>
    <w:rsid w:val="00016D20"/>
    <w:rsid w:val="00016FD5"/>
    <w:rsid w:val="00017B1E"/>
    <w:rsid w:val="000207C2"/>
    <w:rsid w:val="000217CF"/>
    <w:rsid w:val="00022281"/>
    <w:rsid w:val="0002285E"/>
    <w:rsid w:val="00023C07"/>
    <w:rsid w:val="00023C67"/>
    <w:rsid w:val="00023E02"/>
    <w:rsid w:val="000242A0"/>
    <w:rsid w:val="000249D5"/>
    <w:rsid w:val="00025334"/>
    <w:rsid w:val="0002624D"/>
    <w:rsid w:val="00027751"/>
    <w:rsid w:val="000314F9"/>
    <w:rsid w:val="00031881"/>
    <w:rsid w:val="000318CE"/>
    <w:rsid w:val="00031B6A"/>
    <w:rsid w:val="00032ED8"/>
    <w:rsid w:val="00033719"/>
    <w:rsid w:val="00033D3E"/>
    <w:rsid w:val="00034C0B"/>
    <w:rsid w:val="00034FEA"/>
    <w:rsid w:val="00035134"/>
    <w:rsid w:val="000357CF"/>
    <w:rsid w:val="000357F9"/>
    <w:rsid w:val="0003626D"/>
    <w:rsid w:val="00036E4C"/>
    <w:rsid w:val="0003716D"/>
    <w:rsid w:val="000401EB"/>
    <w:rsid w:val="0004110C"/>
    <w:rsid w:val="00041157"/>
    <w:rsid w:val="00041433"/>
    <w:rsid w:val="00041F1E"/>
    <w:rsid w:val="00042111"/>
    <w:rsid w:val="000422E1"/>
    <w:rsid w:val="00042EC3"/>
    <w:rsid w:val="00043AEE"/>
    <w:rsid w:val="00043E5F"/>
    <w:rsid w:val="00045627"/>
    <w:rsid w:val="0004562E"/>
    <w:rsid w:val="0004686C"/>
    <w:rsid w:val="00046A4F"/>
    <w:rsid w:val="000472CE"/>
    <w:rsid w:val="000476F9"/>
    <w:rsid w:val="00050179"/>
    <w:rsid w:val="000507EF"/>
    <w:rsid w:val="0005152B"/>
    <w:rsid w:val="0005195C"/>
    <w:rsid w:val="0005365E"/>
    <w:rsid w:val="00053CDE"/>
    <w:rsid w:val="00053D2F"/>
    <w:rsid w:val="00054D7C"/>
    <w:rsid w:val="00056A81"/>
    <w:rsid w:val="000575A8"/>
    <w:rsid w:val="000577D3"/>
    <w:rsid w:val="00057999"/>
    <w:rsid w:val="000601D2"/>
    <w:rsid w:val="00061955"/>
    <w:rsid w:val="00061AF5"/>
    <w:rsid w:val="00062760"/>
    <w:rsid w:val="00062FD3"/>
    <w:rsid w:val="0006408A"/>
    <w:rsid w:val="0006579D"/>
    <w:rsid w:val="00065A4B"/>
    <w:rsid w:val="00066258"/>
    <w:rsid w:val="00066D44"/>
    <w:rsid w:val="00067322"/>
    <w:rsid w:val="00070234"/>
    <w:rsid w:val="000705C7"/>
    <w:rsid w:val="000708D5"/>
    <w:rsid w:val="00070DCC"/>
    <w:rsid w:val="0007196D"/>
    <w:rsid w:val="0007249D"/>
    <w:rsid w:val="00073B36"/>
    <w:rsid w:val="0007637C"/>
    <w:rsid w:val="000766EF"/>
    <w:rsid w:val="00076AD6"/>
    <w:rsid w:val="00076B64"/>
    <w:rsid w:val="00076D2A"/>
    <w:rsid w:val="00076E11"/>
    <w:rsid w:val="00077690"/>
    <w:rsid w:val="00077E8D"/>
    <w:rsid w:val="000803D0"/>
    <w:rsid w:val="00080D10"/>
    <w:rsid w:val="00080DEB"/>
    <w:rsid w:val="00080F40"/>
    <w:rsid w:val="00081E1A"/>
    <w:rsid w:val="00082719"/>
    <w:rsid w:val="00083336"/>
    <w:rsid w:val="00083865"/>
    <w:rsid w:val="00084201"/>
    <w:rsid w:val="00085887"/>
    <w:rsid w:val="00085C91"/>
    <w:rsid w:val="00086205"/>
    <w:rsid w:val="000872DD"/>
    <w:rsid w:val="000876D8"/>
    <w:rsid w:val="00090800"/>
    <w:rsid w:val="00091065"/>
    <w:rsid w:val="00092692"/>
    <w:rsid w:val="00092BDB"/>
    <w:rsid w:val="000945C4"/>
    <w:rsid w:val="0009613B"/>
    <w:rsid w:val="00097726"/>
    <w:rsid w:val="00097971"/>
    <w:rsid w:val="00097F5A"/>
    <w:rsid w:val="000A0743"/>
    <w:rsid w:val="000A0A3A"/>
    <w:rsid w:val="000A0C14"/>
    <w:rsid w:val="000A0CB0"/>
    <w:rsid w:val="000A1800"/>
    <w:rsid w:val="000A1FE5"/>
    <w:rsid w:val="000A1FF2"/>
    <w:rsid w:val="000A3E65"/>
    <w:rsid w:val="000A3F4E"/>
    <w:rsid w:val="000A42DF"/>
    <w:rsid w:val="000A64C3"/>
    <w:rsid w:val="000A6A4A"/>
    <w:rsid w:val="000A754F"/>
    <w:rsid w:val="000B044A"/>
    <w:rsid w:val="000B2F59"/>
    <w:rsid w:val="000B3404"/>
    <w:rsid w:val="000B45CB"/>
    <w:rsid w:val="000B49D4"/>
    <w:rsid w:val="000B4DF9"/>
    <w:rsid w:val="000B599B"/>
    <w:rsid w:val="000B6174"/>
    <w:rsid w:val="000B6E6B"/>
    <w:rsid w:val="000B6FC5"/>
    <w:rsid w:val="000B757F"/>
    <w:rsid w:val="000B7F9E"/>
    <w:rsid w:val="000C08BC"/>
    <w:rsid w:val="000C12C9"/>
    <w:rsid w:val="000C24FF"/>
    <w:rsid w:val="000C256C"/>
    <w:rsid w:val="000C27F4"/>
    <w:rsid w:val="000C32AA"/>
    <w:rsid w:val="000C35F6"/>
    <w:rsid w:val="000C430A"/>
    <w:rsid w:val="000C4F43"/>
    <w:rsid w:val="000C60AC"/>
    <w:rsid w:val="000C60C4"/>
    <w:rsid w:val="000C7808"/>
    <w:rsid w:val="000C79C5"/>
    <w:rsid w:val="000D0C05"/>
    <w:rsid w:val="000D2CE0"/>
    <w:rsid w:val="000D3A47"/>
    <w:rsid w:val="000D3FE4"/>
    <w:rsid w:val="000D45C0"/>
    <w:rsid w:val="000D521E"/>
    <w:rsid w:val="000D5877"/>
    <w:rsid w:val="000D62C6"/>
    <w:rsid w:val="000D696E"/>
    <w:rsid w:val="000E02E1"/>
    <w:rsid w:val="000E0F18"/>
    <w:rsid w:val="000E10E3"/>
    <w:rsid w:val="000E2837"/>
    <w:rsid w:val="000E3662"/>
    <w:rsid w:val="000E5260"/>
    <w:rsid w:val="000E637D"/>
    <w:rsid w:val="000E6638"/>
    <w:rsid w:val="000E6C70"/>
    <w:rsid w:val="000E7DE7"/>
    <w:rsid w:val="000F1D10"/>
    <w:rsid w:val="000F2C04"/>
    <w:rsid w:val="000F35CF"/>
    <w:rsid w:val="000F47CB"/>
    <w:rsid w:val="000F4BB9"/>
    <w:rsid w:val="000F4EDE"/>
    <w:rsid w:val="000F584F"/>
    <w:rsid w:val="000F63F3"/>
    <w:rsid w:val="000F669B"/>
    <w:rsid w:val="000F69D3"/>
    <w:rsid w:val="000F7027"/>
    <w:rsid w:val="000F7331"/>
    <w:rsid w:val="00100321"/>
    <w:rsid w:val="00100403"/>
    <w:rsid w:val="001014EE"/>
    <w:rsid w:val="0010200F"/>
    <w:rsid w:val="001058FA"/>
    <w:rsid w:val="00105E68"/>
    <w:rsid w:val="00107314"/>
    <w:rsid w:val="001076EE"/>
    <w:rsid w:val="001101B9"/>
    <w:rsid w:val="001104FF"/>
    <w:rsid w:val="00111137"/>
    <w:rsid w:val="00111539"/>
    <w:rsid w:val="00112DE9"/>
    <w:rsid w:val="00112FC2"/>
    <w:rsid w:val="00113240"/>
    <w:rsid w:val="00113EDE"/>
    <w:rsid w:val="0011424F"/>
    <w:rsid w:val="00114286"/>
    <w:rsid w:val="00114B97"/>
    <w:rsid w:val="00114F9F"/>
    <w:rsid w:val="00116550"/>
    <w:rsid w:val="00116B2C"/>
    <w:rsid w:val="0011764D"/>
    <w:rsid w:val="00120193"/>
    <w:rsid w:val="00120A8A"/>
    <w:rsid w:val="00120B88"/>
    <w:rsid w:val="00120CA4"/>
    <w:rsid w:val="00121082"/>
    <w:rsid w:val="0012127E"/>
    <w:rsid w:val="00121DE5"/>
    <w:rsid w:val="00122757"/>
    <w:rsid w:val="00122F57"/>
    <w:rsid w:val="0012380F"/>
    <w:rsid w:val="00124615"/>
    <w:rsid w:val="00124A9B"/>
    <w:rsid w:val="00125D69"/>
    <w:rsid w:val="00126649"/>
    <w:rsid w:val="00126AA6"/>
    <w:rsid w:val="0013073F"/>
    <w:rsid w:val="00131531"/>
    <w:rsid w:val="00131FC6"/>
    <w:rsid w:val="0013275B"/>
    <w:rsid w:val="0013284A"/>
    <w:rsid w:val="00132EE9"/>
    <w:rsid w:val="00134354"/>
    <w:rsid w:val="00135164"/>
    <w:rsid w:val="0013555B"/>
    <w:rsid w:val="0013699F"/>
    <w:rsid w:val="001378ED"/>
    <w:rsid w:val="0014006B"/>
    <w:rsid w:val="001414E6"/>
    <w:rsid w:val="00141B53"/>
    <w:rsid w:val="00141C4D"/>
    <w:rsid w:val="00141E6D"/>
    <w:rsid w:val="00142320"/>
    <w:rsid w:val="001433A5"/>
    <w:rsid w:val="001436DF"/>
    <w:rsid w:val="001440D2"/>
    <w:rsid w:val="001444F8"/>
    <w:rsid w:val="001449D9"/>
    <w:rsid w:val="001450CF"/>
    <w:rsid w:val="001455D1"/>
    <w:rsid w:val="00145983"/>
    <w:rsid w:val="0014643F"/>
    <w:rsid w:val="00146F8F"/>
    <w:rsid w:val="00147173"/>
    <w:rsid w:val="0014766A"/>
    <w:rsid w:val="00147C77"/>
    <w:rsid w:val="00147EED"/>
    <w:rsid w:val="00150272"/>
    <w:rsid w:val="00150506"/>
    <w:rsid w:val="0015050B"/>
    <w:rsid w:val="00151B88"/>
    <w:rsid w:val="00153D66"/>
    <w:rsid w:val="0015633C"/>
    <w:rsid w:val="00156568"/>
    <w:rsid w:val="00156698"/>
    <w:rsid w:val="00156770"/>
    <w:rsid w:val="0015720F"/>
    <w:rsid w:val="00157440"/>
    <w:rsid w:val="00160132"/>
    <w:rsid w:val="001605AA"/>
    <w:rsid w:val="00160761"/>
    <w:rsid w:val="00160EE0"/>
    <w:rsid w:val="00160F8B"/>
    <w:rsid w:val="00161208"/>
    <w:rsid w:val="00161578"/>
    <w:rsid w:val="00161A25"/>
    <w:rsid w:val="00162807"/>
    <w:rsid w:val="0016300C"/>
    <w:rsid w:val="00163628"/>
    <w:rsid w:val="001645D6"/>
    <w:rsid w:val="00164D62"/>
    <w:rsid w:val="00165033"/>
    <w:rsid w:val="0016674F"/>
    <w:rsid w:val="0016676A"/>
    <w:rsid w:val="00166DC7"/>
    <w:rsid w:val="00166E03"/>
    <w:rsid w:val="00167A54"/>
    <w:rsid w:val="00170364"/>
    <w:rsid w:val="00170A31"/>
    <w:rsid w:val="00170F37"/>
    <w:rsid w:val="00171399"/>
    <w:rsid w:val="00171C36"/>
    <w:rsid w:val="001725F1"/>
    <w:rsid w:val="001727AA"/>
    <w:rsid w:val="00173A6D"/>
    <w:rsid w:val="00175311"/>
    <w:rsid w:val="001759AF"/>
    <w:rsid w:val="001766CC"/>
    <w:rsid w:val="00176A91"/>
    <w:rsid w:val="00176BF9"/>
    <w:rsid w:val="00176E86"/>
    <w:rsid w:val="0018021A"/>
    <w:rsid w:val="001804C0"/>
    <w:rsid w:val="0018074A"/>
    <w:rsid w:val="00181303"/>
    <w:rsid w:val="001813EF"/>
    <w:rsid w:val="00181512"/>
    <w:rsid w:val="00181716"/>
    <w:rsid w:val="00181C08"/>
    <w:rsid w:val="0018260F"/>
    <w:rsid w:val="001828F0"/>
    <w:rsid w:val="00183714"/>
    <w:rsid w:val="001839AD"/>
    <w:rsid w:val="00183B6C"/>
    <w:rsid w:val="001841E5"/>
    <w:rsid w:val="00184966"/>
    <w:rsid w:val="001852AF"/>
    <w:rsid w:val="00185645"/>
    <w:rsid w:val="00185C81"/>
    <w:rsid w:val="001862B8"/>
    <w:rsid w:val="0018652A"/>
    <w:rsid w:val="0018652D"/>
    <w:rsid w:val="00190A81"/>
    <w:rsid w:val="00191A20"/>
    <w:rsid w:val="00191AD6"/>
    <w:rsid w:val="001926EE"/>
    <w:rsid w:val="0019439F"/>
    <w:rsid w:val="00194DCD"/>
    <w:rsid w:val="0019574E"/>
    <w:rsid w:val="00195F87"/>
    <w:rsid w:val="001962F1"/>
    <w:rsid w:val="001965A5"/>
    <w:rsid w:val="001A0B49"/>
    <w:rsid w:val="001A0C86"/>
    <w:rsid w:val="001A1E9D"/>
    <w:rsid w:val="001A269D"/>
    <w:rsid w:val="001A3D38"/>
    <w:rsid w:val="001A4793"/>
    <w:rsid w:val="001A536F"/>
    <w:rsid w:val="001A5C5A"/>
    <w:rsid w:val="001A6106"/>
    <w:rsid w:val="001A6D98"/>
    <w:rsid w:val="001A7369"/>
    <w:rsid w:val="001A7665"/>
    <w:rsid w:val="001A7B12"/>
    <w:rsid w:val="001A7CB5"/>
    <w:rsid w:val="001B041B"/>
    <w:rsid w:val="001B0833"/>
    <w:rsid w:val="001B0AB2"/>
    <w:rsid w:val="001B0F63"/>
    <w:rsid w:val="001B1544"/>
    <w:rsid w:val="001B16DF"/>
    <w:rsid w:val="001B2010"/>
    <w:rsid w:val="001B2014"/>
    <w:rsid w:val="001B21B9"/>
    <w:rsid w:val="001B2365"/>
    <w:rsid w:val="001B389B"/>
    <w:rsid w:val="001B503B"/>
    <w:rsid w:val="001B6005"/>
    <w:rsid w:val="001B677C"/>
    <w:rsid w:val="001B71D9"/>
    <w:rsid w:val="001B79C7"/>
    <w:rsid w:val="001C0352"/>
    <w:rsid w:val="001C0D54"/>
    <w:rsid w:val="001C15EA"/>
    <w:rsid w:val="001C2558"/>
    <w:rsid w:val="001C3779"/>
    <w:rsid w:val="001C42B3"/>
    <w:rsid w:val="001C4CBB"/>
    <w:rsid w:val="001C57E2"/>
    <w:rsid w:val="001C5A87"/>
    <w:rsid w:val="001C707F"/>
    <w:rsid w:val="001C76CC"/>
    <w:rsid w:val="001C79A9"/>
    <w:rsid w:val="001D05B7"/>
    <w:rsid w:val="001D089C"/>
    <w:rsid w:val="001D105D"/>
    <w:rsid w:val="001D1A63"/>
    <w:rsid w:val="001D256F"/>
    <w:rsid w:val="001D2AA0"/>
    <w:rsid w:val="001D3382"/>
    <w:rsid w:val="001D39CB"/>
    <w:rsid w:val="001D3C27"/>
    <w:rsid w:val="001D4066"/>
    <w:rsid w:val="001D50A8"/>
    <w:rsid w:val="001D597F"/>
    <w:rsid w:val="001D5BA1"/>
    <w:rsid w:val="001D5CA7"/>
    <w:rsid w:val="001D5DB6"/>
    <w:rsid w:val="001D6EC0"/>
    <w:rsid w:val="001E02DB"/>
    <w:rsid w:val="001E085D"/>
    <w:rsid w:val="001E0A3D"/>
    <w:rsid w:val="001E1119"/>
    <w:rsid w:val="001E473B"/>
    <w:rsid w:val="001E57B7"/>
    <w:rsid w:val="001E5FB9"/>
    <w:rsid w:val="001E6A4C"/>
    <w:rsid w:val="001E6EEF"/>
    <w:rsid w:val="001E7674"/>
    <w:rsid w:val="001E7DDF"/>
    <w:rsid w:val="001F0288"/>
    <w:rsid w:val="001F0E09"/>
    <w:rsid w:val="001F11AB"/>
    <w:rsid w:val="001F1211"/>
    <w:rsid w:val="001F1453"/>
    <w:rsid w:val="001F1791"/>
    <w:rsid w:val="001F1866"/>
    <w:rsid w:val="001F2B51"/>
    <w:rsid w:val="001F2DFD"/>
    <w:rsid w:val="001F3808"/>
    <w:rsid w:val="001F3934"/>
    <w:rsid w:val="001F4D91"/>
    <w:rsid w:val="001F5083"/>
    <w:rsid w:val="001F5AC8"/>
    <w:rsid w:val="001F6864"/>
    <w:rsid w:val="001F6C3E"/>
    <w:rsid w:val="001F6F0C"/>
    <w:rsid w:val="0020072B"/>
    <w:rsid w:val="00200EBE"/>
    <w:rsid w:val="0020118C"/>
    <w:rsid w:val="002017C9"/>
    <w:rsid w:val="00201C03"/>
    <w:rsid w:val="002029BC"/>
    <w:rsid w:val="00202DC4"/>
    <w:rsid w:val="0020369F"/>
    <w:rsid w:val="00203A61"/>
    <w:rsid w:val="00204253"/>
    <w:rsid w:val="00206832"/>
    <w:rsid w:val="00206F27"/>
    <w:rsid w:val="002100C6"/>
    <w:rsid w:val="00211A74"/>
    <w:rsid w:val="0021202A"/>
    <w:rsid w:val="00212ECE"/>
    <w:rsid w:val="0021327E"/>
    <w:rsid w:val="00213609"/>
    <w:rsid w:val="002136E8"/>
    <w:rsid w:val="00213C0A"/>
    <w:rsid w:val="00213F30"/>
    <w:rsid w:val="00214815"/>
    <w:rsid w:val="002148FB"/>
    <w:rsid w:val="00214EC9"/>
    <w:rsid w:val="00215341"/>
    <w:rsid w:val="002157C8"/>
    <w:rsid w:val="00215E7E"/>
    <w:rsid w:val="002168F1"/>
    <w:rsid w:val="00216DBF"/>
    <w:rsid w:val="0021784A"/>
    <w:rsid w:val="00217932"/>
    <w:rsid w:val="002205DE"/>
    <w:rsid w:val="0022108A"/>
    <w:rsid w:val="00221C0E"/>
    <w:rsid w:val="00223C21"/>
    <w:rsid w:val="00224249"/>
    <w:rsid w:val="002248B4"/>
    <w:rsid w:val="00224A22"/>
    <w:rsid w:val="00224EAB"/>
    <w:rsid w:val="002250AA"/>
    <w:rsid w:val="00225CBE"/>
    <w:rsid w:val="00226317"/>
    <w:rsid w:val="00226372"/>
    <w:rsid w:val="002301DD"/>
    <w:rsid w:val="0023041B"/>
    <w:rsid w:val="00231A25"/>
    <w:rsid w:val="00232CA0"/>
    <w:rsid w:val="00232EAF"/>
    <w:rsid w:val="002330B6"/>
    <w:rsid w:val="0023323C"/>
    <w:rsid w:val="002332D6"/>
    <w:rsid w:val="0023337A"/>
    <w:rsid w:val="0023348E"/>
    <w:rsid w:val="002340FA"/>
    <w:rsid w:val="002363D2"/>
    <w:rsid w:val="00236A18"/>
    <w:rsid w:val="00236E98"/>
    <w:rsid w:val="002373CE"/>
    <w:rsid w:val="00237415"/>
    <w:rsid w:val="00237A55"/>
    <w:rsid w:val="00237DD8"/>
    <w:rsid w:val="002402CC"/>
    <w:rsid w:val="00240F90"/>
    <w:rsid w:val="0024105C"/>
    <w:rsid w:val="0024204A"/>
    <w:rsid w:val="00243BC3"/>
    <w:rsid w:val="00244271"/>
    <w:rsid w:val="00244DDA"/>
    <w:rsid w:val="00244DE1"/>
    <w:rsid w:val="00244F07"/>
    <w:rsid w:val="00245F10"/>
    <w:rsid w:val="00245F59"/>
    <w:rsid w:val="0024617E"/>
    <w:rsid w:val="002461C8"/>
    <w:rsid w:val="0024693B"/>
    <w:rsid w:val="00246DCD"/>
    <w:rsid w:val="00247033"/>
    <w:rsid w:val="002471B5"/>
    <w:rsid w:val="00247708"/>
    <w:rsid w:val="00250EA4"/>
    <w:rsid w:val="00250FB0"/>
    <w:rsid w:val="00251840"/>
    <w:rsid w:val="00251D96"/>
    <w:rsid w:val="00251F53"/>
    <w:rsid w:val="0025203E"/>
    <w:rsid w:val="002532C2"/>
    <w:rsid w:val="00253F96"/>
    <w:rsid w:val="00253FA1"/>
    <w:rsid w:val="0025466E"/>
    <w:rsid w:val="00254A74"/>
    <w:rsid w:val="00255136"/>
    <w:rsid w:val="00256040"/>
    <w:rsid w:val="0025671A"/>
    <w:rsid w:val="00256EA6"/>
    <w:rsid w:val="00257CBA"/>
    <w:rsid w:val="002609C8"/>
    <w:rsid w:val="00260E29"/>
    <w:rsid w:val="002614E7"/>
    <w:rsid w:val="002632A2"/>
    <w:rsid w:val="002634F2"/>
    <w:rsid w:val="002638E7"/>
    <w:rsid w:val="002646BC"/>
    <w:rsid w:val="00264A15"/>
    <w:rsid w:val="002654BB"/>
    <w:rsid w:val="00266A9F"/>
    <w:rsid w:val="00267971"/>
    <w:rsid w:val="00270F59"/>
    <w:rsid w:val="00271AFC"/>
    <w:rsid w:val="002725BB"/>
    <w:rsid w:val="002729A8"/>
    <w:rsid w:val="00275756"/>
    <w:rsid w:val="00275A0A"/>
    <w:rsid w:val="00275E34"/>
    <w:rsid w:val="00276093"/>
    <w:rsid w:val="002771B0"/>
    <w:rsid w:val="00277754"/>
    <w:rsid w:val="00280562"/>
    <w:rsid w:val="00280E09"/>
    <w:rsid w:val="00281551"/>
    <w:rsid w:val="00281B03"/>
    <w:rsid w:val="00281B76"/>
    <w:rsid w:val="00281C5E"/>
    <w:rsid w:val="002829DD"/>
    <w:rsid w:val="00282B91"/>
    <w:rsid w:val="00282F3F"/>
    <w:rsid w:val="002832CB"/>
    <w:rsid w:val="00284102"/>
    <w:rsid w:val="00284242"/>
    <w:rsid w:val="00285CD9"/>
    <w:rsid w:val="0028633E"/>
    <w:rsid w:val="00286DCA"/>
    <w:rsid w:val="00287025"/>
    <w:rsid w:val="002871C2"/>
    <w:rsid w:val="002900AE"/>
    <w:rsid w:val="0029098D"/>
    <w:rsid w:val="002909A6"/>
    <w:rsid w:val="00291450"/>
    <w:rsid w:val="00291B1C"/>
    <w:rsid w:val="00292609"/>
    <w:rsid w:val="002929FD"/>
    <w:rsid w:val="00292C44"/>
    <w:rsid w:val="00293935"/>
    <w:rsid w:val="00293A66"/>
    <w:rsid w:val="00294983"/>
    <w:rsid w:val="00294B45"/>
    <w:rsid w:val="00295D40"/>
    <w:rsid w:val="002A0031"/>
    <w:rsid w:val="002A014D"/>
    <w:rsid w:val="002A02E4"/>
    <w:rsid w:val="002A07E0"/>
    <w:rsid w:val="002A0AF5"/>
    <w:rsid w:val="002A0BE1"/>
    <w:rsid w:val="002A0C50"/>
    <w:rsid w:val="002A1CE7"/>
    <w:rsid w:val="002A2384"/>
    <w:rsid w:val="002A2C26"/>
    <w:rsid w:val="002A2D59"/>
    <w:rsid w:val="002A3300"/>
    <w:rsid w:val="002A34EF"/>
    <w:rsid w:val="002A3609"/>
    <w:rsid w:val="002A3FF8"/>
    <w:rsid w:val="002A4A3E"/>
    <w:rsid w:val="002A4CF9"/>
    <w:rsid w:val="002A5E6D"/>
    <w:rsid w:val="002A67D4"/>
    <w:rsid w:val="002A7098"/>
    <w:rsid w:val="002A7EE0"/>
    <w:rsid w:val="002B0313"/>
    <w:rsid w:val="002B0AC0"/>
    <w:rsid w:val="002B2605"/>
    <w:rsid w:val="002B378B"/>
    <w:rsid w:val="002B3D02"/>
    <w:rsid w:val="002B402A"/>
    <w:rsid w:val="002B4D88"/>
    <w:rsid w:val="002B4EB0"/>
    <w:rsid w:val="002B4EBC"/>
    <w:rsid w:val="002B5750"/>
    <w:rsid w:val="002B5C9B"/>
    <w:rsid w:val="002B65C2"/>
    <w:rsid w:val="002B66BF"/>
    <w:rsid w:val="002B670C"/>
    <w:rsid w:val="002B69D5"/>
    <w:rsid w:val="002C05BB"/>
    <w:rsid w:val="002C0A1F"/>
    <w:rsid w:val="002C28D2"/>
    <w:rsid w:val="002C29D8"/>
    <w:rsid w:val="002C441A"/>
    <w:rsid w:val="002C4448"/>
    <w:rsid w:val="002C4DD1"/>
    <w:rsid w:val="002C62DA"/>
    <w:rsid w:val="002C7308"/>
    <w:rsid w:val="002C76EE"/>
    <w:rsid w:val="002C7E9E"/>
    <w:rsid w:val="002D01AA"/>
    <w:rsid w:val="002D30F7"/>
    <w:rsid w:val="002D3113"/>
    <w:rsid w:val="002D3E11"/>
    <w:rsid w:val="002D3E5B"/>
    <w:rsid w:val="002D4EF5"/>
    <w:rsid w:val="002D545D"/>
    <w:rsid w:val="002D6814"/>
    <w:rsid w:val="002D6BF6"/>
    <w:rsid w:val="002D7DB7"/>
    <w:rsid w:val="002E011A"/>
    <w:rsid w:val="002E0A72"/>
    <w:rsid w:val="002E0D5F"/>
    <w:rsid w:val="002E15A7"/>
    <w:rsid w:val="002E21D1"/>
    <w:rsid w:val="002E2E50"/>
    <w:rsid w:val="002E33D9"/>
    <w:rsid w:val="002E43E0"/>
    <w:rsid w:val="002E4B17"/>
    <w:rsid w:val="002E5B43"/>
    <w:rsid w:val="002E5E59"/>
    <w:rsid w:val="002E6108"/>
    <w:rsid w:val="002E64D8"/>
    <w:rsid w:val="002E7349"/>
    <w:rsid w:val="002E7C1A"/>
    <w:rsid w:val="002F0A55"/>
    <w:rsid w:val="002F11F1"/>
    <w:rsid w:val="002F1260"/>
    <w:rsid w:val="002F15D3"/>
    <w:rsid w:val="002F299C"/>
    <w:rsid w:val="002F3AFE"/>
    <w:rsid w:val="002F45E0"/>
    <w:rsid w:val="002F5C60"/>
    <w:rsid w:val="002F5D05"/>
    <w:rsid w:val="002F5D96"/>
    <w:rsid w:val="002F6132"/>
    <w:rsid w:val="002F68B6"/>
    <w:rsid w:val="002F79FB"/>
    <w:rsid w:val="002F7CE4"/>
    <w:rsid w:val="00301517"/>
    <w:rsid w:val="003016F5"/>
    <w:rsid w:val="0030194D"/>
    <w:rsid w:val="003019AF"/>
    <w:rsid w:val="0030300B"/>
    <w:rsid w:val="00303142"/>
    <w:rsid w:val="00304086"/>
    <w:rsid w:val="003053DD"/>
    <w:rsid w:val="00306E9E"/>
    <w:rsid w:val="00307282"/>
    <w:rsid w:val="0031005E"/>
    <w:rsid w:val="0031091E"/>
    <w:rsid w:val="00310DF9"/>
    <w:rsid w:val="00311508"/>
    <w:rsid w:val="003115CD"/>
    <w:rsid w:val="0031335E"/>
    <w:rsid w:val="00314527"/>
    <w:rsid w:val="00315C28"/>
    <w:rsid w:val="003162D6"/>
    <w:rsid w:val="00316869"/>
    <w:rsid w:val="0031719C"/>
    <w:rsid w:val="003172D8"/>
    <w:rsid w:val="00320CE4"/>
    <w:rsid w:val="0032160F"/>
    <w:rsid w:val="00321AC9"/>
    <w:rsid w:val="00322296"/>
    <w:rsid w:val="003222F9"/>
    <w:rsid w:val="0032332C"/>
    <w:rsid w:val="00323722"/>
    <w:rsid w:val="00323FE7"/>
    <w:rsid w:val="0032424A"/>
    <w:rsid w:val="003245B4"/>
    <w:rsid w:val="0032493A"/>
    <w:rsid w:val="00325147"/>
    <w:rsid w:val="003255AA"/>
    <w:rsid w:val="003262D4"/>
    <w:rsid w:val="003264B8"/>
    <w:rsid w:val="0032695D"/>
    <w:rsid w:val="00326EF5"/>
    <w:rsid w:val="00327793"/>
    <w:rsid w:val="0033095F"/>
    <w:rsid w:val="00330BDF"/>
    <w:rsid w:val="0033108C"/>
    <w:rsid w:val="003313E1"/>
    <w:rsid w:val="00331BED"/>
    <w:rsid w:val="003321C8"/>
    <w:rsid w:val="003334D7"/>
    <w:rsid w:val="00333C52"/>
    <w:rsid w:val="003345F6"/>
    <w:rsid w:val="0033477E"/>
    <w:rsid w:val="00334B44"/>
    <w:rsid w:val="00335B1B"/>
    <w:rsid w:val="00336434"/>
    <w:rsid w:val="003365B5"/>
    <w:rsid w:val="003369DB"/>
    <w:rsid w:val="003379C6"/>
    <w:rsid w:val="003405A4"/>
    <w:rsid w:val="00340ACC"/>
    <w:rsid w:val="00341527"/>
    <w:rsid w:val="003443BF"/>
    <w:rsid w:val="00344C3D"/>
    <w:rsid w:val="003476F6"/>
    <w:rsid w:val="00347A87"/>
    <w:rsid w:val="00350D31"/>
    <w:rsid w:val="00351CFE"/>
    <w:rsid w:val="00355391"/>
    <w:rsid w:val="003556FB"/>
    <w:rsid w:val="0035719B"/>
    <w:rsid w:val="00357347"/>
    <w:rsid w:val="003578D9"/>
    <w:rsid w:val="0036189B"/>
    <w:rsid w:val="00361D08"/>
    <w:rsid w:val="00362AF9"/>
    <w:rsid w:val="00363B73"/>
    <w:rsid w:val="00363FA4"/>
    <w:rsid w:val="0036518C"/>
    <w:rsid w:val="003656F2"/>
    <w:rsid w:val="00367DAB"/>
    <w:rsid w:val="00367FEF"/>
    <w:rsid w:val="00370026"/>
    <w:rsid w:val="00370169"/>
    <w:rsid w:val="003707D4"/>
    <w:rsid w:val="00371A1E"/>
    <w:rsid w:val="0037308C"/>
    <w:rsid w:val="00373559"/>
    <w:rsid w:val="0037376A"/>
    <w:rsid w:val="00373C0D"/>
    <w:rsid w:val="00373D10"/>
    <w:rsid w:val="00373FBD"/>
    <w:rsid w:val="00374AA7"/>
    <w:rsid w:val="003750CC"/>
    <w:rsid w:val="003752B7"/>
    <w:rsid w:val="0037588A"/>
    <w:rsid w:val="00375D3D"/>
    <w:rsid w:val="00375EF5"/>
    <w:rsid w:val="003764D9"/>
    <w:rsid w:val="00376BB7"/>
    <w:rsid w:val="00376F48"/>
    <w:rsid w:val="0037751F"/>
    <w:rsid w:val="00381F9E"/>
    <w:rsid w:val="00382510"/>
    <w:rsid w:val="00382C5A"/>
    <w:rsid w:val="00383528"/>
    <w:rsid w:val="00383785"/>
    <w:rsid w:val="00384454"/>
    <w:rsid w:val="00385348"/>
    <w:rsid w:val="003862A9"/>
    <w:rsid w:val="00387984"/>
    <w:rsid w:val="003907B0"/>
    <w:rsid w:val="00390D06"/>
    <w:rsid w:val="003920B3"/>
    <w:rsid w:val="003921F9"/>
    <w:rsid w:val="00392208"/>
    <w:rsid w:val="0039274C"/>
    <w:rsid w:val="00392AE8"/>
    <w:rsid w:val="00393058"/>
    <w:rsid w:val="00394531"/>
    <w:rsid w:val="003951D7"/>
    <w:rsid w:val="00395682"/>
    <w:rsid w:val="00396FCF"/>
    <w:rsid w:val="003A02C3"/>
    <w:rsid w:val="003A1AB1"/>
    <w:rsid w:val="003A1C1C"/>
    <w:rsid w:val="003A2A85"/>
    <w:rsid w:val="003A3505"/>
    <w:rsid w:val="003A40E8"/>
    <w:rsid w:val="003A423F"/>
    <w:rsid w:val="003A4468"/>
    <w:rsid w:val="003A5053"/>
    <w:rsid w:val="003A542B"/>
    <w:rsid w:val="003A6B74"/>
    <w:rsid w:val="003B0887"/>
    <w:rsid w:val="003B0DEE"/>
    <w:rsid w:val="003B1DC3"/>
    <w:rsid w:val="003B220B"/>
    <w:rsid w:val="003B2306"/>
    <w:rsid w:val="003B2591"/>
    <w:rsid w:val="003B2898"/>
    <w:rsid w:val="003B34D4"/>
    <w:rsid w:val="003B48D5"/>
    <w:rsid w:val="003B5CBB"/>
    <w:rsid w:val="003C073E"/>
    <w:rsid w:val="003C1239"/>
    <w:rsid w:val="003C349C"/>
    <w:rsid w:val="003C485C"/>
    <w:rsid w:val="003C5F73"/>
    <w:rsid w:val="003D2144"/>
    <w:rsid w:val="003D249C"/>
    <w:rsid w:val="003D2A6F"/>
    <w:rsid w:val="003D49A8"/>
    <w:rsid w:val="003D59BA"/>
    <w:rsid w:val="003D67BD"/>
    <w:rsid w:val="003D6CD2"/>
    <w:rsid w:val="003D7C92"/>
    <w:rsid w:val="003E0121"/>
    <w:rsid w:val="003E1DD5"/>
    <w:rsid w:val="003E21FC"/>
    <w:rsid w:val="003E238C"/>
    <w:rsid w:val="003E3446"/>
    <w:rsid w:val="003E4B2C"/>
    <w:rsid w:val="003E51A0"/>
    <w:rsid w:val="003E5985"/>
    <w:rsid w:val="003E664C"/>
    <w:rsid w:val="003E7879"/>
    <w:rsid w:val="003F06B9"/>
    <w:rsid w:val="003F1336"/>
    <w:rsid w:val="003F1400"/>
    <w:rsid w:val="003F19E0"/>
    <w:rsid w:val="003F249E"/>
    <w:rsid w:val="003F24B4"/>
    <w:rsid w:val="003F276E"/>
    <w:rsid w:val="003F423C"/>
    <w:rsid w:val="003F5002"/>
    <w:rsid w:val="003F615C"/>
    <w:rsid w:val="003F623A"/>
    <w:rsid w:val="003F683F"/>
    <w:rsid w:val="003F7103"/>
    <w:rsid w:val="00400946"/>
    <w:rsid w:val="004021D3"/>
    <w:rsid w:val="0040242B"/>
    <w:rsid w:val="004029B9"/>
    <w:rsid w:val="004035C6"/>
    <w:rsid w:val="004038B5"/>
    <w:rsid w:val="004047A5"/>
    <w:rsid w:val="0040514C"/>
    <w:rsid w:val="004051F3"/>
    <w:rsid w:val="00405422"/>
    <w:rsid w:val="00405497"/>
    <w:rsid w:val="00405630"/>
    <w:rsid w:val="00405659"/>
    <w:rsid w:val="004101C2"/>
    <w:rsid w:val="00411153"/>
    <w:rsid w:val="004133E7"/>
    <w:rsid w:val="004135AD"/>
    <w:rsid w:val="00413ECD"/>
    <w:rsid w:val="0041568C"/>
    <w:rsid w:val="00415E2E"/>
    <w:rsid w:val="004164D4"/>
    <w:rsid w:val="004165F7"/>
    <w:rsid w:val="004166CC"/>
    <w:rsid w:val="0041690F"/>
    <w:rsid w:val="00416C60"/>
    <w:rsid w:val="004171D8"/>
    <w:rsid w:val="00420864"/>
    <w:rsid w:val="004211C9"/>
    <w:rsid w:val="00421560"/>
    <w:rsid w:val="004225F0"/>
    <w:rsid w:val="004227F9"/>
    <w:rsid w:val="00423E40"/>
    <w:rsid w:val="00426C54"/>
    <w:rsid w:val="00427134"/>
    <w:rsid w:val="0042798E"/>
    <w:rsid w:val="00433E7D"/>
    <w:rsid w:val="00434D4D"/>
    <w:rsid w:val="0043568D"/>
    <w:rsid w:val="004377DE"/>
    <w:rsid w:val="00440128"/>
    <w:rsid w:val="004405A2"/>
    <w:rsid w:val="004416BA"/>
    <w:rsid w:val="00441D2F"/>
    <w:rsid w:val="00442BD2"/>
    <w:rsid w:val="00444A07"/>
    <w:rsid w:val="0044526D"/>
    <w:rsid w:val="00445DD7"/>
    <w:rsid w:val="00445F6F"/>
    <w:rsid w:val="00446E13"/>
    <w:rsid w:val="00446FC0"/>
    <w:rsid w:val="0044711F"/>
    <w:rsid w:val="0044715F"/>
    <w:rsid w:val="00447810"/>
    <w:rsid w:val="004507C1"/>
    <w:rsid w:val="00450FD3"/>
    <w:rsid w:val="00451362"/>
    <w:rsid w:val="00452002"/>
    <w:rsid w:val="00452CAA"/>
    <w:rsid w:val="00452ED2"/>
    <w:rsid w:val="0045380A"/>
    <w:rsid w:val="00453811"/>
    <w:rsid w:val="00453B16"/>
    <w:rsid w:val="004541EC"/>
    <w:rsid w:val="00455069"/>
    <w:rsid w:val="0045544E"/>
    <w:rsid w:val="00455D65"/>
    <w:rsid w:val="004579E1"/>
    <w:rsid w:val="004607EA"/>
    <w:rsid w:val="0046164B"/>
    <w:rsid w:val="00462FCC"/>
    <w:rsid w:val="00463C48"/>
    <w:rsid w:val="00463C7A"/>
    <w:rsid w:val="00463F12"/>
    <w:rsid w:val="00464EBA"/>
    <w:rsid w:val="00465BB6"/>
    <w:rsid w:val="004672DD"/>
    <w:rsid w:val="00471443"/>
    <w:rsid w:val="00471BFB"/>
    <w:rsid w:val="00471CA7"/>
    <w:rsid w:val="0047219C"/>
    <w:rsid w:val="004737EB"/>
    <w:rsid w:val="00473BA4"/>
    <w:rsid w:val="00473D57"/>
    <w:rsid w:val="00473FF3"/>
    <w:rsid w:val="00474453"/>
    <w:rsid w:val="0047459F"/>
    <w:rsid w:val="004757F9"/>
    <w:rsid w:val="00475A05"/>
    <w:rsid w:val="00475E41"/>
    <w:rsid w:val="004762E0"/>
    <w:rsid w:val="0047646F"/>
    <w:rsid w:val="00476A71"/>
    <w:rsid w:val="00476F5B"/>
    <w:rsid w:val="00480174"/>
    <w:rsid w:val="004803AE"/>
    <w:rsid w:val="004822EA"/>
    <w:rsid w:val="00482900"/>
    <w:rsid w:val="00482A11"/>
    <w:rsid w:val="00483B9D"/>
    <w:rsid w:val="00483F99"/>
    <w:rsid w:val="004841B8"/>
    <w:rsid w:val="0048483C"/>
    <w:rsid w:val="0048498E"/>
    <w:rsid w:val="00484BC5"/>
    <w:rsid w:val="00485C5F"/>
    <w:rsid w:val="004863A1"/>
    <w:rsid w:val="00486870"/>
    <w:rsid w:val="00487017"/>
    <w:rsid w:val="0048757D"/>
    <w:rsid w:val="00487D74"/>
    <w:rsid w:val="004900B3"/>
    <w:rsid w:val="00490DA2"/>
    <w:rsid w:val="004913C5"/>
    <w:rsid w:val="00491830"/>
    <w:rsid w:val="00491C7D"/>
    <w:rsid w:val="00492401"/>
    <w:rsid w:val="00492DC5"/>
    <w:rsid w:val="00492EF8"/>
    <w:rsid w:val="00493D4D"/>
    <w:rsid w:val="004942D7"/>
    <w:rsid w:val="00494AAC"/>
    <w:rsid w:val="00494EC1"/>
    <w:rsid w:val="00496073"/>
    <w:rsid w:val="00497D47"/>
    <w:rsid w:val="004A033B"/>
    <w:rsid w:val="004A0749"/>
    <w:rsid w:val="004A1145"/>
    <w:rsid w:val="004A119D"/>
    <w:rsid w:val="004A30C7"/>
    <w:rsid w:val="004A32A1"/>
    <w:rsid w:val="004A3EAA"/>
    <w:rsid w:val="004A6378"/>
    <w:rsid w:val="004A63B2"/>
    <w:rsid w:val="004A6474"/>
    <w:rsid w:val="004A742B"/>
    <w:rsid w:val="004A7FF7"/>
    <w:rsid w:val="004B03DA"/>
    <w:rsid w:val="004B0428"/>
    <w:rsid w:val="004B2039"/>
    <w:rsid w:val="004B590E"/>
    <w:rsid w:val="004B6542"/>
    <w:rsid w:val="004C2695"/>
    <w:rsid w:val="004C6CE3"/>
    <w:rsid w:val="004C6F18"/>
    <w:rsid w:val="004C70C5"/>
    <w:rsid w:val="004C73E7"/>
    <w:rsid w:val="004C7759"/>
    <w:rsid w:val="004C776A"/>
    <w:rsid w:val="004D0370"/>
    <w:rsid w:val="004D0B27"/>
    <w:rsid w:val="004D0B44"/>
    <w:rsid w:val="004D0B9C"/>
    <w:rsid w:val="004D18D5"/>
    <w:rsid w:val="004D1AB9"/>
    <w:rsid w:val="004D1F70"/>
    <w:rsid w:val="004D2203"/>
    <w:rsid w:val="004D30A7"/>
    <w:rsid w:val="004D357F"/>
    <w:rsid w:val="004D3987"/>
    <w:rsid w:val="004D3E86"/>
    <w:rsid w:val="004D435C"/>
    <w:rsid w:val="004D442B"/>
    <w:rsid w:val="004D5543"/>
    <w:rsid w:val="004D6585"/>
    <w:rsid w:val="004E0A38"/>
    <w:rsid w:val="004E1C80"/>
    <w:rsid w:val="004E2773"/>
    <w:rsid w:val="004E3F25"/>
    <w:rsid w:val="004E5321"/>
    <w:rsid w:val="004E57C3"/>
    <w:rsid w:val="004E6803"/>
    <w:rsid w:val="004E73CD"/>
    <w:rsid w:val="004E73DC"/>
    <w:rsid w:val="004E77A0"/>
    <w:rsid w:val="004E7BCC"/>
    <w:rsid w:val="004F0249"/>
    <w:rsid w:val="004F0A71"/>
    <w:rsid w:val="004F0CF0"/>
    <w:rsid w:val="004F1776"/>
    <w:rsid w:val="004F26F1"/>
    <w:rsid w:val="004F3F01"/>
    <w:rsid w:val="004F4033"/>
    <w:rsid w:val="004F40E9"/>
    <w:rsid w:val="004F45C0"/>
    <w:rsid w:val="004F4BBC"/>
    <w:rsid w:val="004F53EF"/>
    <w:rsid w:val="004F617D"/>
    <w:rsid w:val="004F61D9"/>
    <w:rsid w:val="00500775"/>
    <w:rsid w:val="00500C33"/>
    <w:rsid w:val="00501461"/>
    <w:rsid w:val="00501E97"/>
    <w:rsid w:val="0050265A"/>
    <w:rsid w:val="00502742"/>
    <w:rsid w:val="005032E6"/>
    <w:rsid w:val="0050351C"/>
    <w:rsid w:val="00503989"/>
    <w:rsid w:val="00504E58"/>
    <w:rsid w:val="00505583"/>
    <w:rsid w:val="0050573A"/>
    <w:rsid w:val="0050585E"/>
    <w:rsid w:val="00506EFF"/>
    <w:rsid w:val="00510F2F"/>
    <w:rsid w:val="00511EF1"/>
    <w:rsid w:val="005138A9"/>
    <w:rsid w:val="00513904"/>
    <w:rsid w:val="00514645"/>
    <w:rsid w:val="0051484F"/>
    <w:rsid w:val="00516114"/>
    <w:rsid w:val="00516E36"/>
    <w:rsid w:val="00521A34"/>
    <w:rsid w:val="00522C85"/>
    <w:rsid w:val="00523750"/>
    <w:rsid w:val="00523BAD"/>
    <w:rsid w:val="00524701"/>
    <w:rsid w:val="005253FA"/>
    <w:rsid w:val="00525BC0"/>
    <w:rsid w:val="005266D2"/>
    <w:rsid w:val="0053137B"/>
    <w:rsid w:val="00531725"/>
    <w:rsid w:val="00531763"/>
    <w:rsid w:val="00531F32"/>
    <w:rsid w:val="00532226"/>
    <w:rsid w:val="00532504"/>
    <w:rsid w:val="005330C7"/>
    <w:rsid w:val="00533135"/>
    <w:rsid w:val="005335B9"/>
    <w:rsid w:val="0053383F"/>
    <w:rsid w:val="00533D6F"/>
    <w:rsid w:val="0053400D"/>
    <w:rsid w:val="00534641"/>
    <w:rsid w:val="00535BF3"/>
    <w:rsid w:val="0053611E"/>
    <w:rsid w:val="00536262"/>
    <w:rsid w:val="0053626B"/>
    <w:rsid w:val="005362CE"/>
    <w:rsid w:val="0053674A"/>
    <w:rsid w:val="00537136"/>
    <w:rsid w:val="005376A0"/>
    <w:rsid w:val="005379C7"/>
    <w:rsid w:val="00537A48"/>
    <w:rsid w:val="00537BEC"/>
    <w:rsid w:val="00540DE2"/>
    <w:rsid w:val="00541292"/>
    <w:rsid w:val="005414B3"/>
    <w:rsid w:val="00541F35"/>
    <w:rsid w:val="00542118"/>
    <w:rsid w:val="005425CC"/>
    <w:rsid w:val="005431BF"/>
    <w:rsid w:val="00543466"/>
    <w:rsid w:val="00545878"/>
    <w:rsid w:val="00545BF9"/>
    <w:rsid w:val="00547843"/>
    <w:rsid w:val="00547F67"/>
    <w:rsid w:val="0055064D"/>
    <w:rsid w:val="00550CF2"/>
    <w:rsid w:val="00551FCE"/>
    <w:rsid w:val="005529FE"/>
    <w:rsid w:val="005544DA"/>
    <w:rsid w:val="005547E6"/>
    <w:rsid w:val="005554B8"/>
    <w:rsid w:val="005567F5"/>
    <w:rsid w:val="00556D9F"/>
    <w:rsid w:val="00557A2D"/>
    <w:rsid w:val="00561688"/>
    <w:rsid w:val="00561B23"/>
    <w:rsid w:val="00562564"/>
    <w:rsid w:val="00562EA6"/>
    <w:rsid w:val="00564AF6"/>
    <w:rsid w:val="00564FA4"/>
    <w:rsid w:val="00565543"/>
    <w:rsid w:val="005655AD"/>
    <w:rsid w:val="00565C6F"/>
    <w:rsid w:val="00565E6F"/>
    <w:rsid w:val="005660ED"/>
    <w:rsid w:val="00566F0F"/>
    <w:rsid w:val="00566F79"/>
    <w:rsid w:val="005671BF"/>
    <w:rsid w:val="00567328"/>
    <w:rsid w:val="00567360"/>
    <w:rsid w:val="00567884"/>
    <w:rsid w:val="00567CD4"/>
    <w:rsid w:val="00567FA4"/>
    <w:rsid w:val="005721A6"/>
    <w:rsid w:val="00572677"/>
    <w:rsid w:val="00572B33"/>
    <w:rsid w:val="00573FEF"/>
    <w:rsid w:val="00574902"/>
    <w:rsid w:val="00575127"/>
    <w:rsid w:val="005800A3"/>
    <w:rsid w:val="00580218"/>
    <w:rsid w:val="00580D96"/>
    <w:rsid w:val="00584040"/>
    <w:rsid w:val="005844A4"/>
    <w:rsid w:val="00584F45"/>
    <w:rsid w:val="00585801"/>
    <w:rsid w:val="00585AF2"/>
    <w:rsid w:val="00585DB4"/>
    <w:rsid w:val="00585F69"/>
    <w:rsid w:val="00586E99"/>
    <w:rsid w:val="00587797"/>
    <w:rsid w:val="0058789D"/>
    <w:rsid w:val="0059055C"/>
    <w:rsid w:val="00591620"/>
    <w:rsid w:val="005925B1"/>
    <w:rsid w:val="00593198"/>
    <w:rsid w:val="00594FA4"/>
    <w:rsid w:val="005956D2"/>
    <w:rsid w:val="00596D90"/>
    <w:rsid w:val="00597A09"/>
    <w:rsid w:val="00597BF4"/>
    <w:rsid w:val="005A03F7"/>
    <w:rsid w:val="005A07F3"/>
    <w:rsid w:val="005A2AF9"/>
    <w:rsid w:val="005A3721"/>
    <w:rsid w:val="005A38DF"/>
    <w:rsid w:val="005A443B"/>
    <w:rsid w:val="005A443C"/>
    <w:rsid w:val="005A445B"/>
    <w:rsid w:val="005A4F06"/>
    <w:rsid w:val="005A68FA"/>
    <w:rsid w:val="005A6E53"/>
    <w:rsid w:val="005A747F"/>
    <w:rsid w:val="005B0087"/>
    <w:rsid w:val="005B0850"/>
    <w:rsid w:val="005B0C13"/>
    <w:rsid w:val="005B0C3C"/>
    <w:rsid w:val="005B2287"/>
    <w:rsid w:val="005B2A77"/>
    <w:rsid w:val="005B2D41"/>
    <w:rsid w:val="005B325C"/>
    <w:rsid w:val="005B3459"/>
    <w:rsid w:val="005B3EDC"/>
    <w:rsid w:val="005B4144"/>
    <w:rsid w:val="005B43A2"/>
    <w:rsid w:val="005B4852"/>
    <w:rsid w:val="005B4ABF"/>
    <w:rsid w:val="005B58B8"/>
    <w:rsid w:val="005B5AA2"/>
    <w:rsid w:val="005B5B56"/>
    <w:rsid w:val="005B6960"/>
    <w:rsid w:val="005B6A40"/>
    <w:rsid w:val="005B7848"/>
    <w:rsid w:val="005B7F8F"/>
    <w:rsid w:val="005C2273"/>
    <w:rsid w:val="005C2BBD"/>
    <w:rsid w:val="005C2E39"/>
    <w:rsid w:val="005C2F5F"/>
    <w:rsid w:val="005C334C"/>
    <w:rsid w:val="005C39DC"/>
    <w:rsid w:val="005C3A65"/>
    <w:rsid w:val="005C4F7A"/>
    <w:rsid w:val="005C6000"/>
    <w:rsid w:val="005C6C8D"/>
    <w:rsid w:val="005C7C42"/>
    <w:rsid w:val="005D01F5"/>
    <w:rsid w:val="005D0532"/>
    <w:rsid w:val="005D2075"/>
    <w:rsid w:val="005D20AD"/>
    <w:rsid w:val="005D2385"/>
    <w:rsid w:val="005D2672"/>
    <w:rsid w:val="005D2DF3"/>
    <w:rsid w:val="005D35FB"/>
    <w:rsid w:val="005D3B0A"/>
    <w:rsid w:val="005D4082"/>
    <w:rsid w:val="005D43DD"/>
    <w:rsid w:val="005D492F"/>
    <w:rsid w:val="005D5B27"/>
    <w:rsid w:val="005D6054"/>
    <w:rsid w:val="005D6568"/>
    <w:rsid w:val="005E04BE"/>
    <w:rsid w:val="005E1827"/>
    <w:rsid w:val="005E1980"/>
    <w:rsid w:val="005E2C83"/>
    <w:rsid w:val="005E3C40"/>
    <w:rsid w:val="005E4F6A"/>
    <w:rsid w:val="005E5008"/>
    <w:rsid w:val="005E5055"/>
    <w:rsid w:val="005E5F16"/>
    <w:rsid w:val="005E6378"/>
    <w:rsid w:val="005E6D86"/>
    <w:rsid w:val="005E707E"/>
    <w:rsid w:val="005E75F0"/>
    <w:rsid w:val="005E75FF"/>
    <w:rsid w:val="005F0035"/>
    <w:rsid w:val="005F16BF"/>
    <w:rsid w:val="005F2EE0"/>
    <w:rsid w:val="005F3993"/>
    <w:rsid w:val="005F48AA"/>
    <w:rsid w:val="005F5407"/>
    <w:rsid w:val="005F5635"/>
    <w:rsid w:val="005F773C"/>
    <w:rsid w:val="005F7994"/>
    <w:rsid w:val="005F79BC"/>
    <w:rsid w:val="00600290"/>
    <w:rsid w:val="0060098C"/>
    <w:rsid w:val="00601AB8"/>
    <w:rsid w:val="006020B7"/>
    <w:rsid w:val="0060236D"/>
    <w:rsid w:val="00602561"/>
    <w:rsid w:val="006026AD"/>
    <w:rsid w:val="00602AF6"/>
    <w:rsid w:val="00602CEA"/>
    <w:rsid w:val="00603646"/>
    <w:rsid w:val="00604085"/>
    <w:rsid w:val="0060499E"/>
    <w:rsid w:val="00605AB3"/>
    <w:rsid w:val="00605AD8"/>
    <w:rsid w:val="00605FAB"/>
    <w:rsid w:val="006066D5"/>
    <w:rsid w:val="006073A6"/>
    <w:rsid w:val="00607F0E"/>
    <w:rsid w:val="0061117C"/>
    <w:rsid w:val="00611395"/>
    <w:rsid w:val="00611426"/>
    <w:rsid w:val="00613BB3"/>
    <w:rsid w:val="00613D24"/>
    <w:rsid w:val="00614B2C"/>
    <w:rsid w:val="00615F58"/>
    <w:rsid w:val="006205A6"/>
    <w:rsid w:val="00620A3C"/>
    <w:rsid w:val="00621334"/>
    <w:rsid w:val="00621DCB"/>
    <w:rsid w:val="00622B82"/>
    <w:rsid w:val="00624C79"/>
    <w:rsid w:val="00624D37"/>
    <w:rsid w:val="00626325"/>
    <w:rsid w:val="00630051"/>
    <w:rsid w:val="006305BE"/>
    <w:rsid w:val="0063070C"/>
    <w:rsid w:val="00630B1A"/>
    <w:rsid w:val="00630CAD"/>
    <w:rsid w:val="00630CDC"/>
    <w:rsid w:val="00631738"/>
    <w:rsid w:val="00631D60"/>
    <w:rsid w:val="00631FC0"/>
    <w:rsid w:val="006322C5"/>
    <w:rsid w:val="006324C8"/>
    <w:rsid w:val="0063304A"/>
    <w:rsid w:val="00634F72"/>
    <w:rsid w:val="006357C0"/>
    <w:rsid w:val="00635D81"/>
    <w:rsid w:val="0063656A"/>
    <w:rsid w:val="00636911"/>
    <w:rsid w:val="006370D0"/>
    <w:rsid w:val="00637998"/>
    <w:rsid w:val="00640051"/>
    <w:rsid w:val="00640EE2"/>
    <w:rsid w:val="00641B8E"/>
    <w:rsid w:val="00641C4C"/>
    <w:rsid w:val="00642445"/>
    <w:rsid w:val="006426D0"/>
    <w:rsid w:val="006427D3"/>
    <w:rsid w:val="00644182"/>
    <w:rsid w:val="0064424D"/>
    <w:rsid w:val="006445B8"/>
    <w:rsid w:val="00644D42"/>
    <w:rsid w:val="00646D11"/>
    <w:rsid w:val="006470AE"/>
    <w:rsid w:val="006471F2"/>
    <w:rsid w:val="006500CF"/>
    <w:rsid w:val="00651A42"/>
    <w:rsid w:val="00651BA6"/>
    <w:rsid w:val="00653143"/>
    <w:rsid w:val="006542C2"/>
    <w:rsid w:val="00654F31"/>
    <w:rsid w:val="0065517A"/>
    <w:rsid w:val="00655C25"/>
    <w:rsid w:val="006564B6"/>
    <w:rsid w:val="00656F3E"/>
    <w:rsid w:val="00656F47"/>
    <w:rsid w:val="0065751E"/>
    <w:rsid w:val="006575B9"/>
    <w:rsid w:val="006577CA"/>
    <w:rsid w:val="00660048"/>
    <w:rsid w:val="00660089"/>
    <w:rsid w:val="00660516"/>
    <w:rsid w:val="00660A98"/>
    <w:rsid w:val="00662308"/>
    <w:rsid w:val="006624A2"/>
    <w:rsid w:val="00662A83"/>
    <w:rsid w:val="006634CE"/>
    <w:rsid w:val="00664764"/>
    <w:rsid w:val="00665630"/>
    <w:rsid w:val="006660B4"/>
    <w:rsid w:val="00666B6A"/>
    <w:rsid w:val="006674C1"/>
    <w:rsid w:val="0067027C"/>
    <w:rsid w:val="00670C85"/>
    <w:rsid w:val="0067176F"/>
    <w:rsid w:val="00672785"/>
    <w:rsid w:val="006732CE"/>
    <w:rsid w:val="006747CF"/>
    <w:rsid w:val="00674F76"/>
    <w:rsid w:val="00675898"/>
    <w:rsid w:val="00675C37"/>
    <w:rsid w:val="00675FD1"/>
    <w:rsid w:val="006764D8"/>
    <w:rsid w:val="00677139"/>
    <w:rsid w:val="00677A74"/>
    <w:rsid w:val="006801A7"/>
    <w:rsid w:val="00680D28"/>
    <w:rsid w:val="00680E4F"/>
    <w:rsid w:val="0068112F"/>
    <w:rsid w:val="00681864"/>
    <w:rsid w:val="006818D6"/>
    <w:rsid w:val="00682B37"/>
    <w:rsid w:val="00682BA4"/>
    <w:rsid w:val="0068314C"/>
    <w:rsid w:val="0068314D"/>
    <w:rsid w:val="00683340"/>
    <w:rsid w:val="00683A1F"/>
    <w:rsid w:val="0068420E"/>
    <w:rsid w:val="00685220"/>
    <w:rsid w:val="006853CF"/>
    <w:rsid w:val="00685610"/>
    <w:rsid w:val="00685D88"/>
    <w:rsid w:val="0068786A"/>
    <w:rsid w:val="00690A3F"/>
    <w:rsid w:val="006914A8"/>
    <w:rsid w:val="006916B6"/>
    <w:rsid w:val="0069214C"/>
    <w:rsid w:val="00692672"/>
    <w:rsid w:val="00693997"/>
    <w:rsid w:val="00693EFB"/>
    <w:rsid w:val="00694995"/>
    <w:rsid w:val="006958D4"/>
    <w:rsid w:val="006958E3"/>
    <w:rsid w:val="00695E78"/>
    <w:rsid w:val="0069647C"/>
    <w:rsid w:val="006966C9"/>
    <w:rsid w:val="00696A12"/>
    <w:rsid w:val="00697080"/>
    <w:rsid w:val="00697775"/>
    <w:rsid w:val="006A0E12"/>
    <w:rsid w:val="006A22A6"/>
    <w:rsid w:val="006A2552"/>
    <w:rsid w:val="006A259C"/>
    <w:rsid w:val="006A25EC"/>
    <w:rsid w:val="006A2627"/>
    <w:rsid w:val="006A4DA4"/>
    <w:rsid w:val="006A4E61"/>
    <w:rsid w:val="006A72BA"/>
    <w:rsid w:val="006A7BA9"/>
    <w:rsid w:val="006A7E37"/>
    <w:rsid w:val="006B0183"/>
    <w:rsid w:val="006B05F4"/>
    <w:rsid w:val="006B0FE5"/>
    <w:rsid w:val="006B25BB"/>
    <w:rsid w:val="006B2EF4"/>
    <w:rsid w:val="006B3442"/>
    <w:rsid w:val="006B39CE"/>
    <w:rsid w:val="006B3B9D"/>
    <w:rsid w:val="006B4901"/>
    <w:rsid w:val="006B51AE"/>
    <w:rsid w:val="006B586B"/>
    <w:rsid w:val="006B58C1"/>
    <w:rsid w:val="006B6EB5"/>
    <w:rsid w:val="006B716A"/>
    <w:rsid w:val="006B74E0"/>
    <w:rsid w:val="006B766F"/>
    <w:rsid w:val="006B7B15"/>
    <w:rsid w:val="006C0C14"/>
    <w:rsid w:val="006C0F37"/>
    <w:rsid w:val="006C0F84"/>
    <w:rsid w:val="006C266E"/>
    <w:rsid w:val="006C335E"/>
    <w:rsid w:val="006C350C"/>
    <w:rsid w:val="006C39EF"/>
    <w:rsid w:val="006C4312"/>
    <w:rsid w:val="006C4A5D"/>
    <w:rsid w:val="006C565F"/>
    <w:rsid w:val="006C5A21"/>
    <w:rsid w:val="006C5C1D"/>
    <w:rsid w:val="006C5C76"/>
    <w:rsid w:val="006C6D50"/>
    <w:rsid w:val="006C74DB"/>
    <w:rsid w:val="006C75C0"/>
    <w:rsid w:val="006C7BEC"/>
    <w:rsid w:val="006D34F8"/>
    <w:rsid w:val="006D395A"/>
    <w:rsid w:val="006D437D"/>
    <w:rsid w:val="006D4591"/>
    <w:rsid w:val="006D4AC4"/>
    <w:rsid w:val="006D576C"/>
    <w:rsid w:val="006D59D6"/>
    <w:rsid w:val="006D5A03"/>
    <w:rsid w:val="006D65B5"/>
    <w:rsid w:val="006D6E6F"/>
    <w:rsid w:val="006D7B7C"/>
    <w:rsid w:val="006E0912"/>
    <w:rsid w:val="006E0962"/>
    <w:rsid w:val="006E0BD5"/>
    <w:rsid w:val="006E18E0"/>
    <w:rsid w:val="006E2FD7"/>
    <w:rsid w:val="006E342C"/>
    <w:rsid w:val="006E351D"/>
    <w:rsid w:val="006E3DDC"/>
    <w:rsid w:val="006E5529"/>
    <w:rsid w:val="006E569D"/>
    <w:rsid w:val="006E5846"/>
    <w:rsid w:val="006E6E1F"/>
    <w:rsid w:val="006E7013"/>
    <w:rsid w:val="006E7846"/>
    <w:rsid w:val="006F0080"/>
    <w:rsid w:val="006F037F"/>
    <w:rsid w:val="006F0572"/>
    <w:rsid w:val="006F0F28"/>
    <w:rsid w:val="006F1436"/>
    <w:rsid w:val="006F14E1"/>
    <w:rsid w:val="006F2E73"/>
    <w:rsid w:val="006F3C99"/>
    <w:rsid w:val="006F3EE0"/>
    <w:rsid w:val="006F3F58"/>
    <w:rsid w:val="006F4062"/>
    <w:rsid w:val="006F4305"/>
    <w:rsid w:val="006F441E"/>
    <w:rsid w:val="006F4AB8"/>
    <w:rsid w:val="006F5042"/>
    <w:rsid w:val="006F551B"/>
    <w:rsid w:val="006F5586"/>
    <w:rsid w:val="006F5B8A"/>
    <w:rsid w:val="006F6061"/>
    <w:rsid w:val="006F7128"/>
    <w:rsid w:val="006F73CE"/>
    <w:rsid w:val="006F77FA"/>
    <w:rsid w:val="006F78EC"/>
    <w:rsid w:val="006F7B61"/>
    <w:rsid w:val="00701A37"/>
    <w:rsid w:val="00701E35"/>
    <w:rsid w:val="0070206B"/>
    <w:rsid w:val="007026BB"/>
    <w:rsid w:val="00703100"/>
    <w:rsid w:val="00704995"/>
    <w:rsid w:val="00705F55"/>
    <w:rsid w:val="007067C5"/>
    <w:rsid w:val="00706922"/>
    <w:rsid w:val="00706AA3"/>
    <w:rsid w:val="00706E43"/>
    <w:rsid w:val="00707AAC"/>
    <w:rsid w:val="00710099"/>
    <w:rsid w:val="00710B05"/>
    <w:rsid w:val="00710E56"/>
    <w:rsid w:val="0071104C"/>
    <w:rsid w:val="00711A8B"/>
    <w:rsid w:val="00712164"/>
    <w:rsid w:val="00712A38"/>
    <w:rsid w:val="007131AF"/>
    <w:rsid w:val="00713DCD"/>
    <w:rsid w:val="00713DE2"/>
    <w:rsid w:val="0071439C"/>
    <w:rsid w:val="00715136"/>
    <w:rsid w:val="007167EB"/>
    <w:rsid w:val="00716F9E"/>
    <w:rsid w:val="0071747F"/>
    <w:rsid w:val="00717BE4"/>
    <w:rsid w:val="00720DBB"/>
    <w:rsid w:val="007219C8"/>
    <w:rsid w:val="00721F36"/>
    <w:rsid w:val="007225AB"/>
    <w:rsid w:val="00723563"/>
    <w:rsid w:val="00726778"/>
    <w:rsid w:val="007273B6"/>
    <w:rsid w:val="00730AB4"/>
    <w:rsid w:val="00733526"/>
    <w:rsid w:val="00733EC8"/>
    <w:rsid w:val="007344BE"/>
    <w:rsid w:val="0073454D"/>
    <w:rsid w:val="007350C1"/>
    <w:rsid w:val="007357A6"/>
    <w:rsid w:val="00735C63"/>
    <w:rsid w:val="00736A29"/>
    <w:rsid w:val="00736CBC"/>
    <w:rsid w:val="007371A5"/>
    <w:rsid w:val="00737866"/>
    <w:rsid w:val="0074021F"/>
    <w:rsid w:val="00740247"/>
    <w:rsid w:val="0074041D"/>
    <w:rsid w:val="0074081E"/>
    <w:rsid w:val="00741013"/>
    <w:rsid w:val="0074139F"/>
    <w:rsid w:val="007417BA"/>
    <w:rsid w:val="00744B61"/>
    <w:rsid w:val="00745F38"/>
    <w:rsid w:val="00745F72"/>
    <w:rsid w:val="007468C6"/>
    <w:rsid w:val="00746AA2"/>
    <w:rsid w:val="00746AD1"/>
    <w:rsid w:val="00746D78"/>
    <w:rsid w:val="00746F62"/>
    <w:rsid w:val="00747145"/>
    <w:rsid w:val="00747726"/>
    <w:rsid w:val="00747D44"/>
    <w:rsid w:val="00750225"/>
    <w:rsid w:val="007503E2"/>
    <w:rsid w:val="0075199F"/>
    <w:rsid w:val="007524CA"/>
    <w:rsid w:val="007527CE"/>
    <w:rsid w:val="00753094"/>
    <w:rsid w:val="007533C7"/>
    <w:rsid w:val="007535D9"/>
    <w:rsid w:val="007546D4"/>
    <w:rsid w:val="0075641C"/>
    <w:rsid w:val="00756D6E"/>
    <w:rsid w:val="00757AF6"/>
    <w:rsid w:val="00757CA7"/>
    <w:rsid w:val="00760367"/>
    <w:rsid w:val="0076063D"/>
    <w:rsid w:val="007608F5"/>
    <w:rsid w:val="00761988"/>
    <w:rsid w:val="00761CAF"/>
    <w:rsid w:val="00764B94"/>
    <w:rsid w:val="00764EAF"/>
    <w:rsid w:val="007652C2"/>
    <w:rsid w:val="007658F5"/>
    <w:rsid w:val="007662B0"/>
    <w:rsid w:val="00766384"/>
    <w:rsid w:val="00767A0F"/>
    <w:rsid w:val="00767B63"/>
    <w:rsid w:val="00770571"/>
    <w:rsid w:val="00770633"/>
    <w:rsid w:val="00770673"/>
    <w:rsid w:val="007712F0"/>
    <w:rsid w:val="00771B39"/>
    <w:rsid w:val="00771C8C"/>
    <w:rsid w:val="00772833"/>
    <w:rsid w:val="0077294C"/>
    <w:rsid w:val="0077485D"/>
    <w:rsid w:val="00774CF4"/>
    <w:rsid w:val="0077509F"/>
    <w:rsid w:val="0077567D"/>
    <w:rsid w:val="007758EF"/>
    <w:rsid w:val="00775F6F"/>
    <w:rsid w:val="00776548"/>
    <w:rsid w:val="007768F6"/>
    <w:rsid w:val="00776EFA"/>
    <w:rsid w:val="00777204"/>
    <w:rsid w:val="00777D45"/>
    <w:rsid w:val="00780342"/>
    <w:rsid w:val="0078143F"/>
    <w:rsid w:val="00781C72"/>
    <w:rsid w:val="00783021"/>
    <w:rsid w:val="00784ADE"/>
    <w:rsid w:val="007851A3"/>
    <w:rsid w:val="007860AA"/>
    <w:rsid w:val="0078698C"/>
    <w:rsid w:val="00786BB9"/>
    <w:rsid w:val="007901A5"/>
    <w:rsid w:val="007913D0"/>
    <w:rsid w:val="00791D64"/>
    <w:rsid w:val="00792076"/>
    <w:rsid w:val="0079351D"/>
    <w:rsid w:val="007941A4"/>
    <w:rsid w:val="00795123"/>
    <w:rsid w:val="007A0071"/>
    <w:rsid w:val="007A1A5F"/>
    <w:rsid w:val="007A41EC"/>
    <w:rsid w:val="007A47B4"/>
    <w:rsid w:val="007A6212"/>
    <w:rsid w:val="007A70DC"/>
    <w:rsid w:val="007A7979"/>
    <w:rsid w:val="007B0104"/>
    <w:rsid w:val="007B124E"/>
    <w:rsid w:val="007B1DBE"/>
    <w:rsid w:val="007B26E4"/>
    <w:rsid w:val="007B2E97"/>
    <w:rsid w:val="007B3341"/>
    <w:rsid w:val="007B54DD"/>
    <w:rsid w:val="007B5BD3"/>
    <w:rsid w:val="007B62C3"/>
    <w:rsid w:val="007C0262"/>
    <w:rsid w:val="007C0B89"/>
    <w:rsid w:val="007C12A4"/>
    <w:rsid w:val="007C22E0"/>
    <w:rsid w:val="007C2322"/>
    <w:rsid w:val="007C3060"/>
    <w:rsid w:val="007C31B8"/>
    <w:rsid w:val="007C3AA4"/>
    <w:rsid w:val="007C47C9"/>
    <w:rsid w:val="007C5288"/>
    <w:rsid w:val="007C5849"/>
    <w:rsid w:val="007C618D"/>
    <w:rsid w:val="007C7355"/>
    <w:rsid w:val="007C7745"/>
    <w:rsid w:val="007C7A4E"/>
    <w:rsid w:val="007D0B94"/>
    <w:rsid w:val="007D181E"/>
    <w:rsid w:val="007D1D0C"/>
    <w:rsid w:val="007D1EC4"/>
    <w:rsid w:val="007D2217"/>
    <w:rsid w:val="007D223C"/>
    <w:rsid w:val="007D23BD"/>
    <w:rsid w:val="007D2F00"/>
    <w:rsid w:val="007D3369"/>
    <w:rsid w:val="007D36BE"/>
    <w:rsid w:val="007D3BCF"/>
    <w:rsid w:val="007D4282"/>
    <w:rsid w:val="007D4C50"/>
    <w:rsid w:val="007D4E84"/>
    <w:rsid w:val="007D589B"/>
    <w:rsid w:val="007D5CC6"/>
    <w:rsid w:val="007D66FC"/>
    <w:rsid w:val="007D6A0A"/>
    <w:rsid w:val="007E031E"/>
    <w:rsid w:val="007E06C6"/>
    <w:rsid w:val="007E103B"/>
    <w:rsid w:val="007E4604"/>
    <w:rsid w:val="007E61BA"/>
    <w:rsid w:val="007E6777"/>
    <w:rsid w:val="007E710F"/>
    <w:rsid w:val="007E7869"/>
    <w:rsid w:val="007F0F00"/>
    <w:rsid w:val="007F4AD3"/>
    <w:rsid w:val="007F5A25"/>
    <w:rsid w:val="007F5E27"/>
    <w:rsid w:val="007F60B2"/>
    <w:rsid w:val="007F6983"/>
    <w:rsid w:val="007F6C37"/>
    <w:rsid w:val="007F7674"/>
    <w:rsid w:val="0080077E"/>
    <w:rsid w:val="00800D28"/>
    <w:rsid w:val="0080242B"/>
    <w:rsid w:val="00802673"/>
    <w:rsid w:val="00802713"/>
    <w:rsid w:val="00802B93"/>
    <w:rsid w:val="00802FD5"/>
    <w:rsid w:val="0080312A"/>
    <w:rsid w:val="008032A2"/>
    <w:rsid w:val="00803783"/>
    <w:rsid w:val="00803C7A"/>
    <w:rsid w:val="0080451D"/>
    <w:rsid w:val="00806656"/>
    <w:rsid w:val="00806E29"/>
    <w:rsid w:val="00807564"/>
    <w:rsid w:val="00807632"/>
    <w:rsid w:val="00811F3F"/>
    <w:rsid w:val="0081372D"/>
    <w:rsid w:val="00813911"/>
    <w:rsid w:val="00813DC7"/>
    <w:rsid w:val="00814749"/>
    <w:rsid w:val="00814929"/>
    <w:rsid w:val="00814C89"/>
    <w:rsid w:val="00814E34"/>
    <w:rsid w:val="008156C2"/>
    <w:rsid w:val="0081583B"/>
    <w:rsid w:val="008158CD"/>
    <w:rsid w:val="00816395"/>
    <w:rsid w:val="008169ED"/>
    <w:rsid w:val="00816A69"/>
    <w:rsid w:val="00817719"/>
    <w:rsid w:val="00817B53"/>
    <w:rsid w:val="00817F52"/>
    <w:rsid w:val="0082022C"/>
    <w:rsid w:val="008207B0"/>
    <w:rsid w:val="008212F0"/>
    <w:rsid w:val="008217D7"/>
    <w:rsid w:val="00821BD1"/>
    <w:rsid w:val="008226EF"/>
    <w:rsid w:val="00822BE4"/>
    <w:rsid w:val="008230A7"/>
    <w:rsid w:val="00823124"/>
    <w:rsid w:val="00824CC8"/>
    <w:rsid w:val="00825E8A"/>
    <w:rsid w:val="00826148"/>
    <w:rsid w:val="008270E5"/>
    <w:rsid w:val="00827E72"/>
    <w:rsid w:val="00832943"/>
    <w:rsid w:val="00833FE2"/>
    <w:rsid w:val="008340BD"/>
    <w:rsid w:val="00834285"/>
    <w:rsid w:val="008343B3"/>
    <w:rsid w:val="0083456A"/>
    <w:rsid w:val="00834B07"/>
    <w:rsid w:val="008358BA"/>
    <w:rsid w:val="00835A5B"/>
    <w:rsid w:val="00835F9F"/>
    <w:rsid w:val="008366BB"/>
    <w:rsid w:val="00836961"/>
    <w:rsid w:val="00840BFF"/>
    <w:rsid w:val="00841B9D"/>
    <w:rsid w:val="00842AD9"/>
    <w:rsid w:val="00843060"/>
    <w:rsid w:val="0084347B"/>
    <w:rsid w:val="00844791"/>
    <w:rsid w:val="00845C3A"/>
    <w:rsid w:val="00845D46"/>
    <w:rsid w:val="00846385"/>
    <w:rsid w:val="008469B3"/>
    <w:rsid w:val="00846B5E"/>
    <w:rsid w:val="00846D32"/>
    <w:rsid w:val="008472F5"/>
    <w:rsid w:val="00847399"/>
    <w:rsid w:val="00850257"/>
    <w:rsid w:val="0085066A"/>
    <w:rsid w:val="00851516"/>
    <w:rsid w:val="00852083"/>
    <w:rsid w:val="008525C2"/>
    <w:rsid w:val="0085395C"/>
    <w:rsid w:val="008539D1"/>
    <w:rsid w:val="00853D32"/>
    <w:rsid w:val="00853F92"/>
    <w:rsid w:val="00853FEA"/>
    <w:rsid w:val="008555E0"/>
    <w:rsid w:val="00855831"/>
    <w:rsid w:val="00855C5A"/>
    <w:rsid w:val="0085607B"/>
    <w:rsid w:val="00856CE2"/>
    <w:rsid w:val="00857114"/>
    <w:rsid w:val="00857235"/>
    <w:rsid w:val="008575FF"/>
    <w:rsid w:val="00860CDD"/>
    <w:rsid w:val="008613EB"/>
    <w:rsid w:val="00861455"/>
    <w:rsid w:val="0086328A"/>
    <w:rsid w:val="00863CA5"/>
    <w:rsid w:val="00864421"/>
    <w:rsid w:val="0086487B"/>
    <w:rsid w:val="0086540A"/>
    <w:rsid w:val="008658B8"/>
    <w:rsid w:val="00865D0D"/>
    <w:rsid w:val="00865F57"/>
    <w:rsid w:val="00866AAE"/>
    <w:rsid w:val="00866B60"/>
    <w:rsid w:val="00867293"/>
    <w:rsid w:val="008672E9"/>
    <w:rsid w:val="00870D4C"/>
    <w:rsid w:val="008728B8"/>
    <w:rsid w:val="008739CB"/>
    <w:rsid w:val="00874034"/>
    <w:rsid w:val="00874C08"/>
    <w:rsid w:val="00875684"/>
    <w:rsid w:val="00876029"/>
    <w:rsid w:val="0087610F"/>
    <w:rsid w:val="008766FC"/>
    <w:rsid w:val="00877D77"/>
    <w:rsid w:val="00877E4A"/>
    <w:rsid w:val="00880410"/>
    <w:rsid w:val="00880742"/>
    <w:rsid w:val="00880BA2"/>
    <w:rsid w:val="00882100"/>
    <w:rsid w:val="00883179"/>
    <w:rsid w:val="00883F1B"/>
    <w:rsid w:val="00883FBD"/>
    <w:rsid w:val="008841E3"/>
    <w:rsid w:val="0088469B"/>
    <w:rsid w:val="0088483C"/>
    <w:rsid w:val="0088499E"/>
    <w:rsid w:val="00885E57"/>
    <w:rsid w:val="00886246"/>
    <w:rsid w:val="00887E34"/>
    <w:rsid w:val="00890B89"/>
    <w:rsid w:val="00891766"/>
    <w:rsid w:val="00892AF1"/>
    <w:rsid w:val="00892B3F"/>
    <w:rsid w:val="00892EEF"/>
    <w:rsid w:val="00893184"/>
    <w:rsid w:val="00893241"/>
    <w:rsid w:val="00893485"/>
    <w:rsid w:val="00894D9C"/>
    <w:rsid w:val="0089510C"/>
    <w:rsid w:val="00895629"/>
    <w:rsid w:val="00895908"/>
    <w:rsid w:val="00895B72"/>
    <w:rsid w:val="00895E41"/>
    <w:rsid w:val="00897096"/>
    <w:rsid w:val="00897E54"/>
    <w:rsid w:val="008A0616"/>
    <w:rsid w:val="008A0FB4"/>
    <w:rsid w:val="008A1362"/>
    <w:rsid w:val="008A1B0B"/>
    <w:rsid w:val="008A21F6"/>
    <w:rsid w:val="008A4184"/>
    <w:rsid w:val="008A48E9"/>
    <w:rsid w:val="008A4AB0"/>
    <w:rsid w:val="008A4CF8"/>
    <w:rsid w:val="008A5297"/>
    <w:rsid w:val="008A75C9"/>
    <w:rsid w:val="008B06B7"/>
    <w:rsid w:val="008B13FB"/>
    <w:rsid w:val="008B19C9"/>
    <w:rsid w:val="008B30BD"/>
    <w:rsid w:val="008B31F7"/>
    <w:rsid w:val="008B40D6"/>
    <w:rsid w:val="008B4E14"/>
    <w:rsid w:val="008B5841"/>
    <w:rsid w:val="008B5D65"/>
    <w:rsid w:val="008B63AB"/>
    <w:rsid w:val="008B63AC"/>
    <w:rsid w:val="008B74E2"/>
    <w:rsid w:val="008C0349"/>
    <w:rsid w:val="008C1B71"/>
    <w:rsid w:val="008C3348"/>
    <w:rsid w:val="008C33CC"/>
    <w:rsid w:val="008C3558"/>
    <w:rsid w:val="008C445B"/>
    <w:rsid w:val="008C4901"/>
    <w:rsid w:val="008C4B6C"/>
    <w:rsid w:val="008C4B98"/>
    <w:rsid w:val="008C575A"/>
    <w:rsid w:val="008C5F54"/>
    <w:rsid w:val="008C6193"/>
    <w:rsid w:val="008C621B"/>
    <w:rsid w:val="008D1578"/>
    <w:rsid w:val="008D1C61"/>
    <w:rsid w:val="008D3D24"/>
    <w:rsid w:val="008D4958"/>
    <w:rsid w:val="008D7570"/>
    <w:rsid w:val="008D7713"/>
    <w:rsid w:val="008E003A"/>
    <w:rsid w:val="008E07C6"/>
    <w:rsid w:val="008E185C"/>
    <w:rsid w:val="008E1D79"/>
    <w:rsid w:val="008E25B2"/>
    <w:rsid w:val="008E3050"/>
    <w:rsid w:val="008E3210"/>
    <w:rsid w:val="008E3F08"/>
    <w:rsid w:val="008E4016"/>
    <w:rsid w:val="008E4F66"/>
    <w:rsid w:val="008E5665"/>
    <w:rsid w:val="008E56B7"/>
    <w:rsid w:val="008E6228"/>
    <w:rsid w:val="008E7152"/>
    <w:rsid w:val="008E743E"/>
    <w:rsid w:val="008E7C38"/>
    <w:rsid w:val="008F0379"/>
    <w:rsid w:val="008F0E4C"/>
    <w:rsid w:val="008F1613"/>
    <w:rsid w:val="008F197C"/>
    <w:rsid w:val="008F1CA8"/>
    <w:rsid w:val="008F26AD"/>
    <w:rsid w:val="008F2FFB"/>
    <w:rsid w:val="008F33AE"/>
    <w:rsid w:val="008F3E41"/>
    <w:rsid w:val="008F6E9E"/>
    <w:rsid w:val="0090041F"/>
    <w:rsid w:val="0090061E"/>
    <w:rsid w:val="00900E4F"/>
    <w:rsid w:val="009011B3"/>
    <w:rsid w:val="0090136D"/>
    <w:rsid w:val="00901403"/>
    <w:rsid w:val="00902B60"/>
    <w:rsid w:val="0090333A"/>
    <w:rsid w:val="009046B7"/>
    <w:rsid w:val="00904AB8"/>
    <w:rsid w:val="009050E3"/>
    <w:rsid w:val="009063CE"/>
    <w:rsid w:val="00906B42"/>
    <w:rsid w:val="00907021"/>
    <w:rsid w:val="0090798D"/>
    <w:rsid w:val="00910C66"/>
    <w:rsid w:val="00912252"/>
    <w:rsid w:val="00912456"/>
    <w:rsid w:val="00912E30"/>
    <w:rsid w:val="00913B9E"/>
    <w:rsid w:val="00914547"/>
    <w:rsid w:val="009146D6"/>
    <w:rsid w:val="00914893"/>
    <w:rsid w:val="00915344"/>
    <w:rsid w:val="00915768"/>
    <w:rsid w:val="00915FD6"/>
    <w:rsid w:val="009162CF"/>
    <w:rsid w:val="00916EDA"/>
    <w:rsid w:val="009179F7"/>
    <w:rsid w:val="00917EB5"/>
    <w:rsid w:val="009212C9"/>
    <w:rsid w:val="00922D14"/>
    <w:rsid w:val="00923E11"/>
    <w:rsid w:val="00924D8A"/>
    <w:rsid w:val="00925CA1"/>
    <w:rsid w:val="00926582"/>
    <w:rsid w:val="00927415"/>
    <w:rsid w:val="00927B74"/>
    <w:rsid w:val="00930530"/>
    <w:rsid w:val="00931881"/>
    <w:rsid w:val="00932A1F"/>
    <w:rsid w:val="00932A72"/>
    <w:rsid w:val="00932BD0"/>
    <w:rsid w:val="00933113"/>
    <w:rsid w:val="009350B0"/>
    <w:rsid w:val="00937895"/>
    <w:rsid w:val="00937930"/>
    <w:rsid w:val="00940396"/>
    <w:rsid w:val="0094271F"/>
    <w:rsid w:val="00942EDC"/>
    <w:rsid w:val="00942FAA"/>
    <w:rsid w:val="00943094"/>
    <w:rsid w:val="009446CD"/>
    <w:rsid w:val="00944941"/>
    <w:rsid w:val="00944B52"/>
    <w:rsid w:val="0094609C"/>
    <w:rsid w:val="00946ACB"/>
    <w:rsid w:val="00950299"/>
    <w:rsid w:val="0095041C"/>
    <w:rsid w:val="00950D1F"/>
    <w:rsid w:val="00950EAF"/>
    <w:rsid w:val="00951767"/>
    <w:rsid w:val="0095196E"/>
    <w:rsid w:val="00952144"/>
    <w:rsid w:val="00952264"/>
    <w:rsid w:val="00952B66"/>
    <w:rsid w:val="00952C0D"/>
    <w:rsid w:val="00954740"/>
    <w:rsid w:val="0095565A"/>
    <w:rsid w:val="00955A76"/>
    <w:rsid w:val="0095654D"/>
    <w:rsid w:val="00957C7C"/>
    <w:rsid w:val="00957D32"/>
    <w:rsid w:val="0096040A"/>
    <w:rsid w:val="00960BA7"/>
    <w:rsid w:val="00960E98"/>
    <w:rsid w:val="00961BE1"/>
    <w:rsid w:val="009626F5"/>
    <w:rsid w:val="00963C7A"/>
    <w:rsid w:val="00964C56"/>
    <w:rsid w:val="00964ED5"/>
    <w:rsid w:val="00964F82"/>
    <w:rsid w:val="009656CC"/>
    <w:rsid w:val="0096588C"/>
    <w:rsid w:val="00965CCC"/>
    <w:rsid w:val="00967205"/>
    <w:rsid w:val="009678A4"/>
    <w:rsid w:val="0097084B"/>
    <w:rsid w:val="00971586"/>
    <w:rsid w:val="009719C8"/>
    <w:rsid w:val="00971BD1"/>
    <w:rsid w:val="00972AF7"/>
    <w:rsid w:val="00972CC3"/>
    <w:rsid w:val="0097393B"/>
    <w:rsid w:val="009748C0"/>
    <w:rsid w:val="00974DF7"/>
    <w:rsid w:val="0097526F"/>
    <w:rsid w:val="00975F13"/>
    <w:rsid w:val="00976B45"/>
    <w:rsid w:val="00976BA9"/>
    <w:rsid w:val="00977033"/>
    <w:rsid w:val="00977104"/>
    <w:rsid w:val="00977ECF"/>
    <w:rsid w:val="00980607"/>
    <w:rsid w:val="00980944"/>
    <w:rsid w:val="00980FFE"/>
    <w:rsid w:val="00982159"/>
    <w:rsid w:val="00982DBE"/>
    <w:rsid w:val="00983659"/>
    <w:rsid w:val="00983843"/>
    <w:rsid w:val="00984376"/>
    <w:rsid w:val="00985758"/>
    <w:rsid w:val="009858CB"/>
    <w:rsid w:val="0098661A"/>
    <w:rsid w:val="00986E6D"/>
    <w:rsid w:val="0098753D"/>
    <w:rsid w:val="009876E6"/>
    <w:rsid w:val="00987DFD"/>
    <w:rsid w:val="00990606"/>
    <w:rsid w:val="00991307"/>
    <w:rsid w:val="00991999"/>
    <w:rsid w:val="009919B2"/>
    <w:rsid w:val="0099377D"/>
    <w:rsid w:val="009938FE"/>
    <w:rsid w:val="00993A8B"/>
    <w:rsid w:val="0099458E"/>
    <w:rsid w:val="00994B79"/>
    <w:rsid w:val="00994BF5"/>
    <w:rsid w:val="00994DA0"/>
    <w:rsid w:val="00995341"/>
    <w:rsid w:val="00995B13"/>
    <w:rsid w:val="00995B51"/>
    <w:rsid w:val="00995F91"/>
    <w:rsid w:val="00996277"/>
    <w:rsid w:val="009A0602"/>
    <w:rsid w:val="009A0BBC"/>
    <w:rsid w:val="009A1111"/>
    <w:rsid w:val="009A12B8"/>
    <w:rsid w:val="009A12C6"/>
    <w:rsid w:val="009A1559"/>
    <w:rsid w:val="009A15AD"/>
    <w:rsid w:val="009A4936"/>
    <w:rsid w:val="009A51D6"/>
    <w:rsid w:val="009A6EB9"/>
    <w:rsid w:val="009A7473"/>
    <w:rsid w:val="009A7868"/>
    <w:rsid w:val="009A7A20"/>
    <w:rsid w:val="009B0893"/>
    <w:rsid w:val="009B0986"/>
    <w:rsid w:val="009B10BF"/>
    <w:rsid w:val="009B4EFB"/>
    <w:rsid w:val="009B5021"/>
    <w:rsid w:val="009C003A"/>
    <w:rsid w:val="009C1F10"/>
    <w:rsid w:val="009C1F31"/>
    <w:rsid w:val="009C1F6F"/>
    <w:rsid w:val="009C2AB9"/>
    <w:rsid w:val="009C3488"/>
    <w:rsid w:val="009C3D0D"/>
    <w:rsid w:val="009C65EB"/>
    <w:rsid w:val="009C7735"/>
    <w:rsid w:val="009D02C6"/>
    <w:rsid w:val="009D0E64"/>
    <w:rsid w:val="009D2267"/>
    <w:rsid w:val="009D2379"/>
    <w:rsid w:val="009D2B66"/>
    <w:rsid w:val="009D377E"/>
    <w:rsid w:val="009D4468"/>
    <w:rsid w:val="009D44B4"/>
    <w:rsid w:val="009D489B"/>
    <w:rsid w:val="009D4AB9"/>
    <w:rsid w:val="009D4ED8"/>
    <w:rsid w:val="009D4FB9"/>
    <w:rsid w:val="009D6547"/>
    <w:rsid w:val="009D742D"/>
    <w:rsid w:val="009D7737"/>
    <w:rsid w:val="009D7DA7"/>
    <w:rsid w:val="009E0ACB"/>
    <w:rsid w:val="009E0B44"/>
    <w:rsid w:val="009E0EC5"/>
    <w:rsid w:val="009E10F5"/>
    <w:rsid w:val="009E137F"/>
    <w:rsid w:val="009E296F"/>
    <w:rsid w:val="009E2F13"/>
    <w:rsid w:val="009E31B4"/>
    <w:rsid w:val="009E35C0"/>
    <w:rsid w:val="009E388A"/>
    <w:rsid w:val="009E3D43"/>
    <w:rsid w:val="009E4287"/>
    <w:rsid w:val="009E43A6"/>
    <w:rsid w:val="009E4A96"/>
    <w:rsid w:val="009E6BF5"/>
    <w:rsid w:val="009E70BB"/>
    <w:rsid w:val="009E768B"/>
    <w:rsid w:val="009F002F"/>
    <w:rsid w:val="009F04F4"/>
    <w:rsid w:val="009F05E8"/>
    <w:rsid w:val="009F05FE"/>
    <w:rsid w:val="009F15BA"/>
    <w:rsid w:val="009F2076"/>
    <w:rsid w:val="009F236A"/>
    <w:rsid w:val="009F3313"/>
    <w:rsid w:val="009F3A1E"/>
    <w:rsid w:val="009F3EB8"/>
    <w:rsid w:val="009F4344"/>
    <w:rsid w:val="009F4996"/>
    <w:rsid w:val="009F5176"/>
    <w:rsid w:val="009F57CE"/>
    <w:rsid w:val="009F6F4F"/>
    <w:rsid w:val="00A00379"/>
    <w:rsid w:val="00A00747"/>
    <w:rsid w:val="00A00EC6"/>
    <w:rsid w:val="00A012C3"/>
    <w:rsid w:val="00A01323"/>
    <w:rsid w:val="00A02A0D"/>
    <w:rsid w:val="00A02B68"/>
    <w:rsid w:val="00A03860"/>
    <w:rsid w:val="00A03E01"/>
    <w:rsid w:val="00A040A4"/>
    <w:rsid w:val="00A04503"/>
    <w:rsid w:val="00A04AF4"/>
    <w:rsid w:val="00A05033"/>
    <w:rsid w:val="00A0505D"/>
    <w:rsid w:val="00A0707E"/>
    <w:rsid w:val="00A0790A"/>
    <w:rsid w:val="00A10D2A"/>
    <w:rsid w:val="00A110FC"/>
    <w:rsid w:val="00A11272"/>
    <w:rsid w:val="00A1325E"/>
    <w:rsid w:val="00A14463"/>
    <w:rsid w:val="00A14D5C"/>
    <w:rsid w:val="00A16154"/>
    <w:rsid w:val="00A16195"/>
    <w:rsid w:val="00A1640A"/>
    <w:rsid w:val="00A168D0"/>
    <w:rsid w:val="00A16A08"/>
    <w:rsid w:val="00A16A14"/>
    <w:rsid w:val="00A16BAA"/>
    <w:rsid w:val="00A16BE6"/>
    <w:rsid w:val="00A17B6F"/>
    <w:rsid w:val="00A17E0D"/>
    <w:rsid w:val="00A20139"/>
    <w:rsid w:val="00A21C35"/>
    <w:rsid w:val="00A21DF4"/>
    <w:rsid w:val="00A22700"/>
    <w:rsid w:val="00A23028"/>
    <w:rsid w:val="00A23040"/>
    <w:rsid w:val="00A24324"/>
    <w:rsid w:val="00A24B88"/>
    <w:rsid w:val="00A25F93"/>
    <w:rsid w:val="00A26442"/>
    <w:rsid w:val="00A268B6"/>
    <w:rsid w:val="00A26D7D"/>
    <w:rsid w:val="00A27519"/>
    <w:rsid w:val="00A27F3A"/>
    <w:rsid w:val="00A30BBC"/>
    <w:rsid w:val="00A31709"/>
    <w:rsid w:val="00A31989"/>
    <w:rsid w:val="00A32540"/>
    <w:rsid w:val="00A32CF2"/>
    <w:rsid w:val="00A3410D"/>
    <w:rsid w:val="00A3449D"/>
    <w:rsid w:val="00A348C1"/>
    <w:rsid w:val="00A352EE"/>
    <w:rsid w:val="00A35304"/>
    <w:rsid w:val="00A35B0E"/>
    <w:rsid w:val="00A37084"/>
    <w:rsid w:val="00A37892"/>
    <w:rsid w:val="00A400E5"/>
    <w:rsid w:val="00A406F2"/>
    <w:rsid w:val="00A4095D"/>
    <w:rsid w:val="00A40D2D"/>
    <w:rsid w:val="00A41440"/>
    <w:rsid w:val="00A415E2"/>
    <w:rsid w:val="00A41C6C"/>
    <w:rsid w:val="00A42B34"/>
    <w:rsid w:val="00A43CD7"/>
    <w:rsid w:val="00A43F62"/>
    <w:rsid w:val="00A45365"/>
    <w:rsid w:val="00A45DD3"/>
    <w:rsid w:val="00A46C1B"/>
    <w:rsid w:val="00A46EAE"/>
    <w:rsid w:val="00A46F11"/>
    <w:rsid w:val="00A51968"/>
    <w:rsid w:val="00A51B58"/>
    <w:rsid w:val="00A52A65"/>
    <w:rsid w:val="00A546C5"/>
    <w:rsid w:val="00A54E71"/>
    <w:rsid w:val="00A55182"/>
    <w:rsid w:val="00A56448"/>
    <w:rsid w:val="00A56DF9"/>
    <w:rsid w:val="00A56EF9"/>
    <w:rsid w:val="00A573FD"/>
    <w:rsid w:val="00A57492"/>
    <w:rsid w:val="00A574F7"/>
    <w:rsid w:val="00A57FCB"/>
    <w:rsid w:val="00A6098E"/>
    <w:rsid w:val="00A60B9C"/>
    <w:rsid w:val="00A61251"/>
    <w:rsid w:val="00A61C3E"/>
    <w:rsid w:val="00A626CB"/>
    <w:rsid w:val="00A63615"/>
    <w:rsid w:val="00A650D8"/>
    <w:rsid w:val="00A65716"/>
    <w:rsid w:val="00A65C6E"/>
    <w:rsid w:val="00A65CBE"/>
    <w:rsid w:val="00A65E52"/>
    <w:rsid w:val="00A66465"/>
    <w:rsid w:val="00A66C1C"/>
    <w:rsid w:val="00A67871"/>
    <w:rsid w:val="00A67946"/>
    <w:rsid w:val="00A67F86"/>
    <w:rsid w:val="00A70256"/>
    <w:rsid w:val="00A7054A"/>
    <w:rsid w:val="00A71020"/>
    <w:rsid w:val="00A71B3B"/>
    <w:rsid w:val="00A73AD0"/>
    <w:rsid w:val="00A73DA0"/>
    <w:rsid w:val="00A74070"/>
    <w:rsid w:val="00A74182"/>
    <w:rsid w:val="00A7517E"/>
    <w:rsid w:val="00A751C8"/>
    <w:rsid w:val="00A76491"/>
    <w:rsid w:val="00A77F71"/>
    <w:rsid w:val="00A77FF5"/>
    <w:rsid w:val="00A812C8"/>
    <w:rsid w:val="00A816FD"/>
    <w:rsid w:val="00A81C3C"/>
    <w:rsid w:val="00A81FF0"/>
    <w:rsid w:val="00A82279"/>
    <w:rsid w:val="00A831D4"/>
    <w:rsid w:val="00A83830"/>
    <w:rsid w:val="00A86122"/>
    <w:rsid w:val="00A86E89"/>
    <w:rsid w:val="00A86F00"/>
    <w:rsid w:val="00A86FA0"/>
    <w:rsid w:val="00A86FCF"/>
    <w:rsid w:val="00A87336"/>
    <w:rsid w:val="00A87904"/>
    <w:rsid w:val="00A87BB9"/>
    <w:rsid w:val="00A902E2"/>
    <w:rsid w:val="00A905EE"/>
    <w:rsid w:val="00A907C7"/>
    <w:rsid w:val="00A91021"/>
    <w:rsid w:val="00A91779"/>
    <w:rsid w:val="00A9191B"/>
    <w:rsid w:val="00A919DE"/>
    <w:rsid w:val="00A92878"/>
    <w:rsid w:val="00A93053"/>
    <w:rsid w:val="00A9378E"/>
    <w:rsid w:val="00A93E77"/>
    <w:rsid w:val="00A943FB"/>
    <w:rsid w:val="00A95009"/>
    <w:rsid w:val="00A9618E"/>
    <w:rsid w:val="00A972A9"/>
    <w:rsid w:val="00A97E61"/>
    <w:rsid w:val="00A97F5F"/>
    <w:rsid w:val="00AA0673"/>
    <w:rsid w:val="00AA0ACD"/>
    <w:rsid w:val="00AA1FA6"/>
    <w:rsid w:val="00AA219E"/>
    <w:rsid w:val="00AA335F"/>
    <w:rsid w:val="00AA3A8D"/>
    <w:rsid w:val="00AA400F"/>
    <w:rsid w:val="00AA427E"/>
    <w:rsid w:val="00AA4335"/>
    <w:rsid w:val="00AA4A0A"/>
    <w:rsid w:val="00AA51CB"/>
    <w:rsid w:val="00AA54A7"/>
    <w:rsid w:val="00AA5A39"/>
    <w:rsid w:val="00AA5F02"/>
    <w:rsid w:val="00AA67D4"/>
    <w:rsid w:val="00AA6BD1"/>
    <w:rsid w:val="00AA6DEA"/>
    <w:rsid w:val="00AA7DF3"/>
    <w:rsid w:val="00AB0D67"/>
    <w:rsid w:val="00AB12C2"/>
    <w:rsid w:val="00AB1648"/>
    <w:rsid w:val="00AB1755"/>
    <w:rsid w:val="00AB1A1E"/>
    <w:rsid w:val="00AB21E1"/>
    <w:rsid w:val="00AB21F3"/>
    <w:rsid w:val="00AB34C5"/>
    <w:rsid w:val="00AB384E"/>
    <w:rsid w:val="00AB481C"/>
    <w:rsid w:val="00AB4F69"/>
    <w:rsid w:val="00AB5CC7"/>
    <w:rsid w:val="00AB69FA"/>
    <w:rsid w:val="00AB75F9"/>
    <w:rsid w:val="00AB7A68"/>
    <w:rsid w:val="00AC0054"/>
    <w:rsid w:val="00AC01EB"/>
    <w:rsid w:val="00AC0949"/>
    <w:rsid w:val="00AC0DD9"/>
    <w:rsid w:val="00AC0EF5"/>
    <w:rsid w:val="00AC18AB"/>
    <w:rsid w:val="00AC27C4"/>
    <w:rsid w:val="00AC3B14"/>
    <w:rsid w:val="00AC3C9F"/>
    <w:rsid w:val="00AC3FC8"/>
    <w:rsid w:val="00AC452B"/>
    <w:rsid w:val="00AC45DE"/>
    <w:rsid w:val="00AC49C7"/>
    <w:rsid w:val="00AC550B"/>
    <w:rsid w:val="00AC5BDF"/>
    <w:rsid w:val="00AC6088"/>
    <w:rsid w:val="00AC6B8D"/>
    <w:rsid w:val="00AC6F0D"/>
    <w:rsid w:val="00AC71B4"/>
    <w:rsid w:val="00AC75F5"/>
    <w:rsid w:val="00AC77FD"/>
    <w:rsid w:val="00AD04AA"/>
    <w:rsid w:val="00AD0CA7"/>
    <w:rsid w:val="00AD1B0F"/>
    <w:rsid w:val="00AD2181"/>
    <w:rsid w:val="00AD2860"/>
    <w:rsid w:val="00AD296F"/>
    <w:rsid w:val="00AD2C59"/>
    <w:rsid w:val="00AD37EB"/>
    <w:rsid w:val="00AD38E5"/>
    <w:rsid w:val="00AD4665"/>
    <w:rsid w:val="00AD6D65"/>
    <w:rsid w:val="00AD6DA7"/>
    <w:rsid w:val="00AD770C"/>
    <w:rsid w:val="00AD771E"/>
    <w:rsid w:val="00AE0B00"/>
    <w:rsid w:val="00AE0CCA"/>
    <w:rsid w:val="00AE25AE"/>
    <w:rsid w:val="00AE37AC"/>
    <w:rsid w:val="00AE414C"/>
    <w:rsid w:val="00AE6114"/>
    <w:rsid w:val="00AE6774"/>
    <w:rsid w:val="00AE6DE9"/>
    <w:rsid w:val="00AE7192"/>
    <w:rsid w:val="00AE724B"/>
    <w:rsid w:val="00AE73A7"/>
    <w:rsid w:val="00AE77B5"/>
    <w:rsid w:val="00AF2393"/>
    <w:rsid w:val="00AF28AD"/>
    <w:rsid w:val="00AF2F48"/>
    <w:rsid w:val="00AF3C2C"/>
    <w:rsid w:val="00AF4735"/>
    <w:rsid w:val="00AF5864"/>
    <w:rsid w:val="00AF648F"/>
    <w:rsid w:val="00AF6A7A"/>
    <w:rsid w:val="00AF7142"/>
    <w:rsid w:val="00AF7416"/>
    <w:rsid w:val="00AF78F5"/>
    <w:rsid w:val="00AF7934"/>
    <w:rsid w:val="00B02295"/>
    <w:rsid w:val="00B02371"/>
    <w:rsid w:val="00B02D7E"/>
    <w:rsid w:val="00B0309E"/>
    <w:rsid w:val="00B03120"/>
    <w:rsid w:val="00B03A8E"/>
    <w:rsid w:val="00B03C00"/>
    <w:rsid w:val="00B04D50"/>
    <w:rsid w:val="00B04D5E"/>
    <w:rsid w:val="00B052DD"/>
    <w:rsid w:val="00B05A2D"/>
    <w:rsid w:val="00B0716A"/>
    <w:rsid w:val="00B074BB"/>
    <w:rsid w:val="00B075EF"/>
    <w:rsid w:val="00B1061E"/>
    <w:rsid w:val="00B10C35"/>
    <w:rsid w:val="00B10EAB"/>
    <w:rsid w:val="00B112C8"/>
    <w:rsid w:val="00B11D7A"/>
    <w:rsid w:val="00B13AB9"/>
    <w:rsid w:val="00B14527"/>
    <w:rsid w:val="00B148A7"/>
    <w:rsid w:val="00B14AC5"/>
    <w:rsid w:val="00B14BE4"/>
    <w:rsid w:val="00B1537A"/>
    <w:rsid w:val="00B157A3"/>
    <w:rsid w:val="00B157C0"/>
    <w:rsid w:val="00B1650E"/>
    <w:rsid w:val="00B16F37"/>
    <w:rsid w:val="00B20CE6"/>
    <w:rsid w:val="00B20DA5"/>
    <w:rsid w:val="00B216F2"/>
    <w:rsid w:val="00B2183F"/>
    <w:rsid w:val="00B21B64"/>
    <w:rsid w:val="00B21E3D"/>
    <w:rsid w:val="00B235DB"/>
    <w:rsid w:val="00B2380B"/>
    <w:rsid w:val="00B23F98"/>
    <w:rsid w:val="00B240CF"/>
    <w:rsid w:val="00B24FB2"/>
    <w:rsid w:val="00B265FA"/>
    <w:rsid w:val="00B266FE"/>
    <w:rsid w:val="00B27842"/>
    <w:rsid w:val="00B278AB"/>
    <w:rsid w:val="00B30218"/>
    <w:rsid w:val="00B30A59"/>
    <w:rsid w:val="00B313B0"/>
    <w:rsid w:val="00B3199E"/>
    <w:rsid w:val="00B321AB"/>
    <w:rsid w:val="00B33846"/>
    <w:rsid w:val="00B33D04"/>
    <w:rsid w:val="00B34EBA"/>
    <w:rsid w:val="00B362C4"/>
    <w:rsid w:val="00B3756A"/>
    <w:rsid w:val="00B37FC6"/>
    <w:rsid w:val="00B400D4"/>
    <w:rsid w:val="00B412FA"/>
    <w:rsid w:val="00B41F15"/>
    <w:rsid w:val="00B4391D"/>
    <w:rsid w:val="00B43C61"/>
    <w:rsid w:val="00B447E0"/>
    <w:rsid w:val="00B4789C"/>
    <w:rsid w:val="00B47D05"/>
    <w:rsid w:val="00B47E29"/>
    <w:rsid w:val="00B47E36"/>
    <w:rsid w:val="00B47E8D"/>
    <w:rsid w:val="00B521A8"/>
    <w:rsid w:val="00B52348"/>
    <w:rsid w:val="00B528BC"/>
    <w:rsid w:val="00B54CAF"/>
    <w:rsid w:val="00B552A3"/>
    <w:rsid w:val="00B56C41"/>
    <w:rsid w:val="00B609E4"/>
    <w:rsid w:val="00B63204"/>
    <w:rsid w:val="00B6388C"/>
    <w:rsid w:val="00B63C45"/>
    <w:rsid w:val="00B640A0"/>
    <w:rsid w:val="00B677B7"/>
    <w:rsid w:val="00B677BC"/>
    <w:rsid w:val="00B6792A"/>
    <w:rsid w:val="00B67C15"/>
    <w:rsid w:val="00B7024B"/>
    <w:rsid w:val="00B707ED"/>
    <w:rsid w:val="00B71412"/>
    <w:rsid w:val="00B71F87"/>
    <w:rsid w:val="00B72381"/>
    <w:rsid w:val="00B727C0"/>
    <w:rsid w:val="00B736C6"/>
    <w:rsid w:val="00B739B6"/>
    <w:rsid w:val="00B740D3"/>
    <w:rsid w:val="00B74383"/>
    <w:rsid w:val="00B74B9E"/>
    <w:rsid w:val="00B75149"/>
    <w:rsid w:val="00B755C0"/>
    <w:rsid w:val="00B75660"/>
    <w:rsid w:val="00B759DB"/>
    <w:rsid w:val="00B75AD1"/>
    <w:rsid w:val="00B75D0D"/>
    <w:rsid w:val="00B76235"/>
    <w:rsid w:val="00B7643C"/>
    <w:rsid w:val="00B766ED"/>
    <w:rsid w:val="00B767CF"/>
    <w:rsid w:val="00B77C88"/>
    <w:rsid w:val="00B80101"/>
    <w:rsid w:val="00B8018D"/>
    <w:rsid w:val="00B80FD6"/>
    <w:rsid w:val="00B80FE0"/>
    <w:rsid w:val="00B81304"/>
    <w:rsid w:val="00B81F32"/>
    <w:rsid w:val="00B81FD8"/>
    <w:rsid w:val="00B822EE"/>
    <w:rsid w:val="00B82447"/>
    <w:rsid w:val="00B84D89"/>
    <w:rsid w:val="00B8535E"/>
    <w:rsid w:val="00B85478"/>
    <w:rsid w:val="00B85507"/>
    <w:rsid w:val="00B8598D"/>
    <w:rsid w:val="00B8606B"/>
    <w:rsid w:val="00B86D50"/>
    <w:rsid w:val="00B86F4A"/>
    <w:rsid w:val="00B86FE0"/>
    <w:rsid w:val="00B87220"/>
    <w:rsid w:val="00B87224"/>
    <w:rsid w:val="00B873FB"/>
    <w:rsid w:val="00B87583"/>
    <w:rsid w:val="00B90143"/>
    <w:rsid w:val="00B906C9"/>
    <w:rsid w:val="00B91BAB"/>
    <w:rsid w:val="00B91D80"/>
    <w:rsid w:val="00B9206D"/>
    <w:rsid w:val="00B923BC"/>
    <w:rsid w:val="00B92ABD"/>
    <w:rsid w:val="00B92FE3"/>
    <w:rsid w:val="00B94567"/>
    <w:rsid w:val="00B94F20"/>
    <w:rsid w:val="00B95DAF"/>
    <w:rsid w:val="00B96287"/>
    <w:rsid w:val="00B96336"/>
    <w:rsid w:val="00B963E8"/>
    <w:rsid w:val="00B96C5E"/>
    <w:rsid w:val="00B97DFA"/>
    <w:rsid w:val="00BA001D"/>
    <w:rsid w:val="00BA048B"/>
    <w:rsid w:val="00BA09C7"/>
    <w:rsid w:val="00BA1079"/>
    <w:rsid w:val="00BA1589"/>
    <w:rsid w:val="00BA1BD3"/>
    <w:rsid w:val="00BA1E56"/>
    <w:rsid w:val="00BA2892"/>
    <w:rsid w:val="00BA2903"/>
    <w:rsid w:val="00BA2BC9"/>
    <w:rsid w:val="00BA343A"/>
    <w:rsid w:val="00BA37BF"/>
    <w:rsid w:val="00BA3863"/>
    <w:rsid w:val="00BA4B7B"/>
    <w:rsid w:val="00BA4EB2"/>
    <w:rsid w:val="00BA6E0A"/>
    <w:rsid w:val="00BB0187"/>
    <w:rsid w:val="00BB0771"/>
    <w:rsid w:val="00BB0A79"/>
    <w:rsid w:val="00BB1B35"/>
    <w:rsid w:val="00BB2935"/>
    <w:rsid w:val="00BB32B5"/>
    <w:rsid w:val="00BB3D89"/>
    <w:rsid w:val="00BB467F"/>
    <w:rsid w:val="00BB4FA4"/>
    <w:rsid w:val="00BB515B"/>
    <w:rsid w:val="00BB58AF"/>
    <w:rsid w:val="00BB6C2B"/>
    <w:rsid w:val="00BB6ED7"/>
    <w:rsid w:val="00BB7979"/>
    <w:rsid w:val="00BC076F"/>
    <w:rsid w:val="00BC0D40"/>
    <w:rsid w:val="00BC16D2"/>
    <w:rsid w:val="00BC32DE"/>
    <w:rsid w:val="00BC4303"/>
    <w:rsid w:val="00BC457D"/>
    <w:rsid w:val="00BC45E9"/>
    <w:rsid w:val="00BC4737"/>
    <w:rsid w:val="00BC5C74"/>
    <w:rsid w:val="00BC6389"/>
    <w:rsid w:val="00BC6D15"/>
    <w:rsid w:val="00BC76D8"/>
    <w:rsid w:val="00BD0686"/>
    <w:rsid w:val="00BD1812"/>
    <w:rsid w:val="00BD1BB0"/>
    <w:rsid w:val="00BD2008"/>
    <w:rsid w:val="00BD2AA4"/>
    <w:rsid w:val="00BD3871"/>
    <w:rsid w:val="00BD3DC4"/>
    <w:rsid w:val="00BD5E06"/>
    <w:rsid w:val="00BD62F1"/>
    <w:rsid w:val="00BE0C45"/>
    <w:rsid w:val="00BE19B5"/>
    <w:rsid w:val="00BE1E53"/>
    <w:rsid w:val="00BE1FC5"/>
    <w:rsid w:val="00BE255D"/>
    <w:rsid w:val="00BE2F70"/>
    <w:rsid w:val="00BE50C6"/>
    <w:rsid w:val="00BE58A9"/>
    <w:rsid w:val="00BE60F8"/>
    <w:rsid w:val="00BE6242"/>
    <w:rsid w:val="00BE7085"/>
    <w:rsid w:val="00BE7738"/>
    <w:rsid w:val="00BE7795"/>
    <w:rsid w:val="00BF1748"/>
    <w:rsid w:val="00BF1CE4"/>
    <w:rsid w:val="00BF202D"/>
    <w:rsid w:val="00BF2482"/>
    <w:rsid w:val="00BF2821"/>
    <w:rsid w:val="00BF3557"/>
    <w:rsid w:val="00BF3B6D"/>
    <w:rsid w:val="00BF4B97"/>
    <w:rsid w:val="00BF4EB2"/>
    <w:rsid w:val="00BF5616"/>
    <w:rsid w:val="00BF5C23"/>
    <w:rsid w:val="00BF6841"/>
    <w:rsid w:val="00BF68EF"/>
    <w:rsid w:val="00BF7D2A"/>
    <w:rsid w:val="00C0015E"/>
    <w:rsid w:val="00C00843"/>
    <w:rsid w:val="00C00A88"/>
    <w:rsid w:val="00C013C9"/>
    <w:rsid w:val="00C016A3"/>
    <w:rsid w:val="00C063F7"/>
    <w:rsid w:val="00C074BA"/>
    <w:rsid w:val="00C0752D"/>
    <w:rsid w:val="00C1087C"/>
    <w:rsid w:val="00C11523"/>
    <w:rsid w:val="00C11A04"/>
    <w:rsid w:val="00C1283A"/>
    <w:rsid w:val="00C12E0A"/>
    <w:rsid w:val="00C13E1C"/>
    <w:rsid w:val="00C14BEF"/>
    <w:rsid w:val="00C14EE6"/>
    <w:rsid w:val="00C15199"/>
    <w:rsid w:val="00C15328"/>
    <w:rsid w:val="00C157EE"/>
    <w:rsid w:val="00C159D2"/>
    <w:rsid w:val="00C15D25"/>
    <w:rsid w:val="00C15ECA"/>
    <w:rsid w:val="00C163F7"/>
    <w:rsid w:val="00C1663F"/>
    <w:rsid w:val="00C16ECB"/>
    <w:rsid w:val="00C173A7"/>
    <w:rsid w:val="00C21EFC"/>
    <w:rsid w:val="00C22038"/>
    <w:rsid w:val="00C22422"/>
    <w:rsid w:val="00C2461E"/>
    <w:rsid w:val="00C246C6"/>
    <w:rsid w:val="00C24A23"/>
    <w:rsid w:val="00C24C07"/>
    <w:rsid w:val="00C24DBF"/>
    <w:rsid w:val="00C25459"/>
    <w:rsid w:val="00C268B4"/>
    <w:rsid w:val="00C3045B"/>
    <w:rsid w:val="00C305A9"/>
    <w:rsid w:val="00C31B9C"/>
    <w:rsid w:val="00C3209C"/>
    <w:rsid w:val="00C32161"/>
    <w:rsid w:val="00C32AC9"/>
    <w:rsid w:val="00C339A4"/>
    <w:rsid w:val="00C34830"/>
    <w:rsid w:val="00C35E12"/>
    <w:rsid w:val="00C35F88"/>
    <w:rsid w:val="00C35FB6"/>
    <w:rsid w:val="00C3695A"/>
    <w:rsid w:val="00C4068D"/>
    <w:rsid w:val="00C42D23"/>
    <w:rsid w:val="00C43BCD"/>
    <w:rsid w:val="00C440F1"/>
    <w:rsid w:val="00C44CE3"/>
    <w:rsid w:val="00C45DB1"/>
    <w:rsid w:val="00C462C9"/>
    <w:rsid w:val="00C46953"/>
    <w:rsid w:val="00C46DB2"/>
    <w:rsid w:val="00C4747B"/>
    <w:rsid w:val="00C47823"/>
    <w:rsid w:val="00C47F08"/>
    <w:rsid w:val="00C5093C"/>
    <w:rsid w:val="00C513C1"/>
    <w:rsid w:val="00C52CF0"/>
    <w:rsid w:val="00C535C9"/>
    <w:rsid w:val="00C55CCE"/>
    <w:rsid w:val="00C55F08"/>
    <w:rsid w:val="00C57707"/>
    <w:rsid w:val="00C57BDA"/>
    <w:rsid w:val="00C602D7"/>
    <w:rsid w:val="00C60EEF"/>
    <w:rsid w:val="00C61738"/>
    <w:rsid w:val="00C61DB6"/>
    <w:rsid w:val="00C621A5"/>
    <w:rsid w:val="00C622D8"/>
    <w:rsid w:val="00C623CD"/>
    <w:rsid w:val="00C626B2"/>
    <w:rsid w:val="00C63541"/>
    <w:rsid w:val="00C6399D"/>
    <w:rsid w:val="00C63C3B"/>
    <w:rsid w:val="00C646C8"/>
    <w:rsid w:val="00C6607B"/>
    <w:rsid w:val="00C6668F"/>
    <w:rsid w:val="00C66BCA"/>
    <w:rsid w:val="00C66E8C"/>
    <w:rsid w:val="00C66F42"/>
    <w:rsid w:val="00C67570"/>
    <w:rsid w:val="00C67FE1"/>
    <w:rsid w:val="00C70BA0"/>
    <w:rsid w:val="00C71DBE"/>
    <w:rsid w:val="00C71F97"/>
    <w:rsid w:val="00C7239C"/>
    <w:rsid w:val="00C72404"/>
    <w:rsid w:val="00C73E73"/>
    <w:rsid w:val="00C74C0E"/>
    <w:rsid w:val="00C7567B"/>
    <w:rsid w:val="00C75755"/>
    <w:rsid w:val="00C75AE6"/>
    <w:rsid w:val="00C760CC"/>
    <w:rsid w:val="00C76D0A"/>
    <w:rsid w:val="00C80BD4"/>
    <w:rsid w:val="00C838D2"/>
    <w:rsid w:val="00C84110"/>
    <w:rsid w:val="00C850A9"/>
    <w:rsid w:val="00C853A2"/>
    <w:rsid w:val="00C85C52"/>
    <w:rsid w:val="00C870B5"/>
    <w:rsid w:val="00C90BD1"/>
    <w:rsid w:val="00C91EAE"/>
    <w:rsid w:val="00C938CE"/>
    <w:rsid w:val="00C94F63"/>
    <w:rsid w:val="00C952B7"/>
    <w:rsid w:val="00C962BE"/>
    <w:rsid w:val="00C963CE"/>
    <w:rsid w:val="00C96752"/>
    <w:rsid w:val="00C97303"/>
    <w:rsid w:val="00CA1420"/>
    <w:rsid w:val="00CA1930"/>
    <w:rsid w:val="00CA2547"/>
    <w:rsid w:val="00CA26F0"/>
    <w:rsid w:val="00CA288C"/>
    <w:rsid w:val="00CA2A9C"/>
    <w:rsid w:val="00CA31CF"/>
    <w:rsid w:val="00CA33D3"/>
    <w:rsid w:val="00CA342F"/>
    <w:rsid w:val="00CA35FC"/>
    <w:rsid w:val="00CA3B4F"/>
    <w:rsid w:val="00CA3F84"/>
    <w:rsid w:val="00CA41A7"/>
    <w:rsid w:val="00CA5DB4"/>
    <w:rsid w:val="00CB015B"/>
    <w:rsid w:val="00CB059B"/>
    <w:rsid w:val="00CB08E1"/>
    <w:rsid w:val="00CB0D71"/>
    <w:rsid w:val="00CB0F94"/>
    <w:rsid w:val="00CB157C"/>
    <w:rsid w:val="00CB1879"/>
    <w:rsid w:val="00CB1DA2"/>
    <w:rsid w:val="00CB20C0"/>
    <w:rsid w:val="00CB2696"/>
    <w:rsid w:val="00CB49DB"/>
    <w:rsid w:val="00CB564D"/>
    <w:rsid w:val="00CB6A2A"/>
    <w:rsid w:val="00CB7293"/>
    <w:rsid w:val="00CB7CBC"/>
    <w:rsid w:val="00CC094E"/>
    <w:rsid w:val="00CC12BA"/>
    <w:rsid w:val="00CC20A0"/>
    <w:rsid w:val="00CC2942"/>
    <w:rsid w:val="00CC2D28"/>
    <w:rsid w:val="00CC3215"/>
    <w:rsid w:val="00CC3631"/>
    <w:rsid w:val="00CC3648"/>
    <w:rsid w:val="00CC3C10"/>
    <w:rsid w:val="00CC3D21"/>
    <w:rsid w:val="00CC3E38"/>
    <w:rsid w:val="00CC3FBC"/>
    <w:rsid w:val="00CC4F41"/>
    <w:rsid w:val="00CC57F9"/>
    <w:rsid w:val="00CC6521"/>
    <w:rsid w:val="00CC715C"/>
    <w:rsid w:val="00CD2051"/>
    <w:rsid w:val="00CD20BD"/>
    <w:rsid w:val="00CD353A"/>
    <w:rsid w:val="00CD3A2A"/>
    <w:rsid w:val="00CD3D70"/>
    <w:rsid w:val="00CD3EA3"/>
    <w:rsid w:val="00CD3F3A"/>
    <w:rsid w:val="00CD49CD"/>
    <w:rsid w:val="00CD49DF"/>
    <w:rsid w:val="00CD4DC2"/>
    <w:rsid w:val="00CD79DD"/>
    <w:rsid w:val="00CE007D"/>
    <w:rsid w:val="00CE049F"/>
    <w:rsid w:val="00CE07D6"/>
    <w:rsid w:val="00CE2403"/>
    <w:rsid w:val="00CE2863"/>
    <w:rsid w:val="00CE2953"/>
    <w:rsid w:val="00CE49FE"/>
    <w:rsid w:val="00CE5DEA"/>
    <w:rsid w:val="00CE60F3"/>
    <w:rsid w:val="00CE639E"/>
    <w:rsid w:val="00CE7641"/>
    <w:rsid w:val="00CF1B68"/>
    <w:rsid w:val="00CF20C4"/>
    <w:rsid w:val="00CF253F"/>
    <w:rsid w:val="00CF2B6D"/>
    <w:rsid w:val="00CF339A"/>
    <w:rsid w:val="00CF346B"/>
    <w:rsid w:val="00CF4D35"/>
    <w:rsid w:val="00CF7116"/>
    <w:rsid w:val="00CF77D1"/>
    <w:rsid w:val="00CF7A46"/>
    <w:rsid w:val="00D0026F"/>
    <w:rsid w:val="00D00C9F"/>
    <w:rsid w:val="00D00E91"/>
    <w:rsid w:val="00D01004"/>
    <w:rsid w:val="00D02CA6"/>
    <w:rsid w:val="00D02DF8"/>
    <w:rsid w:val="00D0309A"/>
    <w:rsid w:val="00D03971"/>
    <w:rsid w:val="00D04CA0"/>
    <w:rsid w:val="00D05EF9"/>
    <w:rsid w:val="00D06294"/>
    <w:rsid w:val="00D06395"/>
    <w:rsid w:val="00D063ED"/>
    <w:rsid w:val="00D076A9"/>
    <w:rsid w:val="00D07B04"/>
    <w:rsid w:val="00D07F38"/>
    <w:rsid w:val="00D11A8F"/>
    <w:rsid w:val="00D12218"/>
    <w:rsid w:val="00D127D6"/>
    <w:rsid w:val="00D12B91"/>
    <w:rsid w:val="00D12C98"/>
    <w:rsid w:val="00D12D51"/>
    <w:rsid w:val="00D12F0A"/>
    <w:rsid w:val="00D13420"/>
    <w:rsid w:val="00D13517"/>
    <w:rsid w:val="00D1360C"/>
    <w:rsid w:val="00D138D6"/>
    <w:rsid w:val="00D14F48"/>
    <w:rsid w:val="00D15982"/>
    <w:rsid w:val="00D15D05"/>
    <w:rsid w:val="00D16096"/>
    <w:rsid w:val="00D16975"/>
    <w:rsid w:val="00D1718C"/>
    <w:rsid w:val="00D17AFF"/>
    <w:rsid w:val="00D20742"/>
    <w:rsid w:val="00D2244F"/>
    <w:rsid w:val="00D22D63"/>
    <w:rsid w:val="00D23A9C"/>
    <w:rsid w:val="00D24980"/>
    <w:rsid w:val="00D251AE"/>
    <w:rsid w:val="00D2618E"/>
    <w:rsid w:val="00D26319"/>
    <w:rsid w:val="00D2727A"/>
    <w:rsid w:val="00D27CFC"/>
    <w:rsid w:val="00D30C60"/>
    <w:rsid w:val="00D31845"/>
    <w:rsid w:val="00D32872"/>
    <w:rsid w:val="00D32B28"/>
    <w:rsid w:val="00D32E50"/>
    <w:rsid w:val="00D330D5"/>
    <w:rsid w:val="00D34101"/>
    <w:rsid w:val="00D3548C"/>
    <w:rsid w:val="00D3556C"/>
    <w:rsid w:val="00D36452"/>
    <w:rsid w:val="00D365A9"/>
    <w:rsid w:val="00D36910"/>
    <w:rsid w:val="00D3724C"/>
    <w:rsid w:val="00D37668"/>
    <w:rsid w:val="00D40F28"/>
    <w:rsid w:val="00D42E69"/>
    <w:rsid w:val="00D4572B"/>
    <w:rsid w:val="00D50518"/>
    <w:rsid w:val="00D517B5"/>
    <w:rsid w:val="00D52BE3"/>
    <w:rsid w:val="00D535BB"/>
    <w:rsid w:val="00D53D53"/>
    <w:rsid w:val="00D54FC3"/>
    <w:rsid w:val="00D557D0"/>
    <w:rsid w:val="00D56E0E"/>
    <w:rsid w:val="00D56FFC"/>
    <w:rsid w:val="00D5780D"/>
    <w:rsid w:val="00D57B38"/>
    <w:rsid w:val="00D57BF6"/>
    <w:rsid w:val="00D60C7A"/>
    <w:rsid w:val="00D6130A"/>
    <w:rsid w:val="00D61D2B"/>
    <w:rsid w:val="00D643E5"/>
    <w:rsid w:val="00D64DD3"/>
    <w:rsid w:val="00D6503B"/>
    <w:rsid w:val="00D655B4"/>
    <w:rsid w:val="00D66265"/>
    <w:rsid w:val="00D66308"/>
    <w:rsid w:val="00D66E55"/>
    <w:rsid w:val="00D673B5"/>
    <w:rsid w:val="00D70E6F"/>
    <w:rsid w:val="00D713AF"/>
    <w:rsid w:val="00D7294D"/>
    <w:rsid w:val="00D73B1B"/>
    <w:rsid w:val="00D745F0"/>
    <w:rsid w:val="00D746FA"/>
    <w:rsid w:val="00D74F95"/>
    <w:rsid w:val="00D75909"/>
    <w:rsid w:val="00D7675E"/>
    <w:rsid w:val="00D767C1"/>
    <w:rsid w:val="00D80113"/>
    <w:rsid w:val="00D804DF"/>
    <w:rsid w:val="00D81109"/>
    <w:rsid w:val="00D82C34"/>
    <w:rsid w:val="00D83B5D"/>
    <w:rsid w:val="00D844B3"/>
    <w:rsid w:val="00D852E2"/>
    <w:rsid w:val="00D85F6B"/>
    <w:rsid w:val="00D86DC0"/>
    <w:rsid w:val="00D87BC7"/>
    <w:rsid w:val="00D900E9"/>
    <w:rsid w:val="00D902D3"/>
    <w:rsid w:val="00D91A36"/>
    <w:rsid w:val="00D93765"/>
    <w:rsid w:val="00D94394"/>
    <w:rsid w:val="00D94A2E"/>
    <w:rsid w:val="00D951CA"/>
    <w:rsid w:val="00D96B0A"/>
    <w:rsid w:val="00D97228"/>
    <w:rsid w:val="00D972E8"/>
    <w:rsid w:val="00D974A6"/>
    <w:rsid w:val="00D97FAC"/>
    <w:rsid w:val="00DA0432"/>
    <w:rsid w:val="00DA1017"/>
    <w:rsid w:val="00DA2694"/>
    <w:rsid w:val="00DA2E92"/>
    <w:rsid w:val="00DA450E"/>
    <w:rsid w:val="00DA4EAC"/>
    <w:rsid w:val="00DA5364"/>
    <w:rsid w:val="00DA5AEE"/>
    <w:rsid w:val="00DA69A4"/>
    <w:rsid w:val="00DA76B7"/>
    <w:rsid w:val="00DA7C98"/>
    <w:rsid w:val="00DB1FE6"/>
    <w:rsid w:val="00DB20F1"/>
    <w:rsid w:val="00DB2154"/>
    <w:rsid w:val="00DB3C6D"/>
    <w:rsid w:val="00DB42BB"/>
    <w:rsid w:val="00DB6E90"/>
    <w:rsid w:val="00DB7352"/>
    <w:rsid w:val="00DC048E"/>
    <w:rsid w:val="00DC059C"/>
    <w:rsid w:val="00DC0C8D"/>
    <w:rsid w:val="00DC1C3D"/>
    <w:rsid w:val="00DC2715"/>
    <w:rsid w:val="00DC27BD"/>
    <w:rsid w:val="00DC2D9E"/>
    <w:rsid w:val="00DC3B4F"/>
    <w:rsid w:val="00DC3EB5"/>
    <w:rsid w:val="00DC58CF"/>
    <w:rsid w:val="00DC695C"/>
    <w:rsid w:val="00DC6DC4"/>
    <w:rsid w:val="00DC6F94"/>
    <w:rsid w:val="00DD05C0"/>
    <w:rsid w:val="00DD0D7F"/>
    <w:rsid w:val="00DD1418"/>
    <w:rsid w:val="00DD1888"/>
    <w:rsid w:val="00DD235C"/>
    <w:rsid w:val="00DD2F0B"/>
    <w:rsid w:val="00DD305D"/>
    <w:rsid w:val="00DD30A1"/>
    <w:rsid w:val="00DD3B7F"/>
    <w:rsid w:val="00DD4595"/>
    <w:rsid w:val="00DD49E0"/>
    <w:rsid w:val="00DD63BE"/>
    <w:rsid w:val="00DD7BCD"/>
    <w:rsid w:val="00DE1B3E"/>
    <w:rsid w:val="00DE201D"/>
    <w:rsid w:val="00DE2FB9"/>
    <w:rsid w:val="00DE4BAA"/>
    <w:rsid w:val="00DE54C3"/>
    <w:rsid w:val="00DE5A19"/>
    <w:rsid w:val="00DE6017"/>
    <w:rsid w:val="00DE623B"/>
    <w:rsid w:val="00DE69B3"/>
    <w:rsid w:val="00DE7714"/>
    <w:rsid w:val="00DE774B"/>
    <w:rsid w:val="00DF023B"/>
    <w:rsid w:val="00DF0883"/>
    <w:rsid w:val="00DF0926"/>
    <w:rsid w:val="00DF2526"/>
    <w:rsid w:val="00DF2966"/>
    <w:rsid w:val="00DF4218"/>
    <w:rsid w:val="00DF4368"/>
    <w:rsid w:val="00DF4681"/>
    <w:rsid w:val="00DF5D6E"/>
    <w:rsid w:val="00DF60DB"/>
    <w:rsid w:val="00DF6169"/>
    <w:rsid w:val="00DF63FE"/>
    <w:rsid w:val="00DF6831"/>
    <w:rsid w:val="00DF7AD3"/>
    <w:rsid w:val="00DF7B08"/>
    <w:rsid w:val="00E00B28"/>
    <w:rsid w:val="00E0216D"/>
    <w:rsid w:val="00E02512"/>
    <w:rsid w:val="00E0323F"/>
    <w:rsid w:val="00E03D5A"/>
    <w:rsid w:val="00E060CA"/>
    <w:rsid w:val="00E06296"/>
    <w:rsid w:val="00E070A6"/>
    <w:rsid w:val="00E10D71"/>
    <w:rsid w:val="00E11154"/>
    <w:rsid w:val="00E11A0E"/>
    <w:rsid w:val="00E1211B"/>
    <w:rsid w:val="00E141B5"/>
    <w:rsid w:val="00E1483B"/>
    <w:rsid w:val="00E148BD"/>
    <w:rsid w:val="00E1550E"/>
    <w:rsid w:val="00E15FE7"/>
    <w:rsid w:val="00E16250"/>
    <w:rsid w:val="00E17260"/>
    <w:rsid w:val="00E225FA"/>
    <w:rsid w:val="00E22817"/>
    <w:rsid w:val="00E23D40"/>
    <w:rsid w:val="00E23F21"/>
    <w:rsid w:val="00E24A07"/>
    <w:rsid w:val="00E25718"/>
    <w:rsid w:val="00E27998"/>
    <w:rsid w:val="00E27F93"/>
    <w:rsid w:val="00E301D4"/>
    <w:rsid w:val="00E31872"/>
    <w:rsid w:val="00E31BC5"/>
    <w:rsid w:val="00E327AD"/>
    <w:rsid w:val="00E32F52"/>
    <w:rsid w:val="00E32F66"/>
    <w:rsid w:val="00E34AF3"/>
    <w:rsid w:val="00E3513A"/>
    <w:rsid w:val="00E355A6"/>
    <w:rsid w:val="00E357A6"/>
    <w:rsid w:val="00E35EF9"/>
    <w:rsid w:val="00E35FCA"/>
    <w:rsid w:val="00E365E4"/>
    <w:rsid w:val="00E3754B"/>
    <w:rsid w:val="00E376C4"/>
    <w:rsid w:val="00E4231D"/>
    <w:rsid w:val="00E428A4"/>
    <w:rsid w:val="00E429BB"/>
    <w:rsid w:val="00E42A87"/>
    <w:rsid w:val="00E44B64"/>
    <w:rsid w:val="00E46903"/>
    <w:rsid w:val="00E474BE"/>
    <w:rsid w:val="00E47B6D"/>
    <w:rsid w:val="00E500F9"/>
    <w:rsid w:val="00E50412"/>
    <w:rsid w:val="00E505E1"/>
    <w:rsid w:val="00E50922"/>
    <w:rsid w:val="00E511B5"/>
    <w:rsid w:val="00E52341"/>
    <w:rsid w:val="00E536F7"/>
    <w:rsid w:val="00E53CFE"/>
    <w:rsid w:val="00E565DC"/>
    <w:rsid w:val="00E56903"/>
    <w:rsid w:val="00E57149"/>
    <w:rsid w:val="00E57C4D"/>
    <w:rsid w:val="00E601D9"/>
    <w:rsid w:val="00E61A03"/>
    <w:rsid w:val="00E62C34"/>
    <w:rsid w:val="00E632F0"/>
    <w:rsid w:val="00E63FA1"/>
    <w:rsid w:val="00E642CC"/>
    <w:rsid w:val="00E6439B"/>
    <w:rsid w:val="00E6647D"/>
    <w:rsid w:val="00E66B17"/>
    <w:rsid w:val="00E67E38"/>
    <w:rsid w:val="00E70307"/>
    <w:rsid w:val="00E70A5E"/>
    <w:rsid w:val="00E71303"/>
    <w:rsid w:val="00E7204D"/>
    <w:rsid w:val="00E7211F"/>
    <w:rsid w:val="00E73457"/>
    <w:rsid w:val="00E737B5"/>
    <w:rsid w:val="00E73891"/>
    <w:rsid w:val="00E73E94"/>
    <w:rsid w:val="00E742D6"/>
    <w:rsid w:val="00E74528"/>
    <w:rsid w:val="00E747C7"/>
    <w:rsid w:val="00E75A99"/>
    <w:rsid w:val="00E765C6"/>
    <w:rsid w:val="00E77966"/>
    <w:rsid w:val="00E77F39"/>
    <w:rsid w:val="00E80209"/>
    <w:rsid w:val="00E80B34"/>
    <w:rsid w:val="00E80D27"/>
    <w:rsid w:val="00E810A2"/>
    <w:rsid w:val="00E811AF"/>
    <w:rsid w:val="00E8268B"/>
    <w:rsid w:val="00E82BA6"/>
    <w:rsid w:val="00E82D06"/>
    <w:rsid w:val="00E83624"/>
    <w:rsid w:val="00E840A3"/>
    <w:rsid w:val="00E847F6"/>
    <w:rsid w:val="00E860EA"/>
    <w:rsid w:val="00E86D37"/>
    <w:rsid w:val="00E9263F"/>
    <w:rsid w:val="00E92F15"/>
    <w:rsid w:val="00E93218"/>
    <w:rsid w:val="00E93608"/>
    <w:rsid w:val="00E936ED"/>
    <w:rsid w:val="00E93D57"/>
    <w:rsid w:val="00E94206"/>
    <w:rsid w:val="00E94E0D"/>
    <w:rsid w:val="00E95443"/>
    <w:rsid w:val="00E96E95"/>
    <w:rsid w:val="00E97293"/>
    <w:rsid w:val="00E97399"/>
    <w:rsid w:val="00E97581"/>
    <w:rsid w:val="00E97642"/>
    <w:rsid w:val="00E97731"/>
    <w:rsid w:val="00E97FA0"/>
    <w:rsid w:val="00EA0EEB"/>
    <w:rsid w:val="00EA1415"/>
    <w:rsid w:val="00EA2AE6"/>
    <w:rsid w:val="00EA4128"/>
    <w:rsid w:val="00EA4849"/>
    <w:rsid w:val="00EA4B49"/>
    <w:rsid w:val="00EA4D77"/>
    <w:rsid w:val="00EA5936"/>
    <w:rsid w:val="00EA5C55"/>
    <w:rsid w:val="00EA5F19"/>
    <w:rsid w:val="00EA61D6"/>
    <w:rsid w:val="00EA6672"/>
    <w:rsid w:val="00EA6722"/>
    <w:rsid w:val="00EA7882"/>
    <w:rsid w:val="00EA7AEC"/>
    <w:rsid w:val="00EA7DB3"/>
    <w:rsid w:val="00EA7E14"/>
    <w:rsid w:val="00EB0592"/>
    <w:rsid w:val="00EB05E5"/>
    <w:rsid w:val="00EB069C"/>
    <w:rsid w:val="00EB11EC"/>
    <w:rsid w:val="00EB1501"/>
    <w:rsid w:val="00EB298A"/>
    <w:rsid w:val="00EB29D0"/>
    <w:rsid w:val="00EB2AAC"/>
    <w:rsid w:val="00EB39B3"/>
    <w:rsid w:val="00EB3B15"/>
    <w:rsid w:val="00EB3D5F"/>
    <w:rsid w:val="00EB621F"/>
    <w:rsid w:val="00EB63B6"/>
    <w:rsid w:val="00EC04A4"/>
    <w:rsid w:val="00EC339D"/>
    <w:rsid w:val="00EC3DBE"/>
    <w:rsid w:val="00EC5DD7"/>
    <w:rsid w:val="00EC67CC"/>
    <w:rsid w:val="00EC718A"/>
    <w:rsid w:val="00EC7477"/>
    <w:rsid w:val="00EC74B0"/>
    <w:rsid w:val="00EC7DCD"/>
    <w:rsid w:val="00EC7EE8"/>
    <w:rsid w:val="00ED0D9D"/>
    <w:rsid w:val="00ED239B"/>
    <w:rsid w:val="00ED2AD2"/>
    <w:rsid w:val="00ED2F0C"/>
    <w:rsid w:val="00ED32A2"/>
    <w:rsid w:val="00ED357D"/>
    <w:rsid w:val="00ED3A5B"/>
    <w:rsid w:val="00ED439E"/>
    <w:rsid w:val="00ED5975"/>
    <w:rsid w:val="00ED601A"/>
    <w:rsid w:val="00ED644D"/>
    <w:rsid w:val="00ED79C3"/>
    <w:rsid w:val="00ED7D6F"/>
    <w:rsid w:val="00EE09C0"/>
    <w:rsid w:val="00EE0CD9"/>
    <w:rsid w:val="00EE1697"/>
    <w:rsid w:val="00EE1A14"/>
    <w:rsid w:val="00EE2184"/>
    <w:rsid w:val="00EE2374"/>
    <w:rsid w:val="00EE270F"/>
    <w:rsid w:val="00EE38AB"/>
    <w:rsid w:val="00EE3AB0"/>
    <w:rsid w:val="00EE3C0B"/>
    <w:rsid w:val="00EE3C67"/>
    <w:rsid w:val="00EE3C88"/>
    <w:rsid w:val="00EE3CC0"/>
    <w:rsid w:val="00EE4538"/>
    <w:rsid w:val="00EE4FF2"/>
    <w:rsid w:val="00EE50F5"/>
    <w:rsid w:val="00EE5671"/>
    <w:rsid w:val="00EE5BE9"/>
    <w:rsid w:val="00EE6137"/>
    <w:rsid w:val="00EE72A8"/>
    <w:rsid w:val="00EF03EA"/>
    <w:rsid w:val="00EF13DE"/>
    <w:rsid w:val="00EF13E5"/>
    <w:rsid w:val="00EF1990"/>
    <w:rsid w:val="00EF2231"/>
    <w:rsid w:val="00EF2D5B"/>
    <w:rsid w:val="00EF305D"/>
    <w:rsid w:val="00EF35B4"/>
    <w:rsid w:val="00EF3974"/>
    <w:rsid w:val="00EF3AE0"/>
    <w:rsid w:val="00EF3DC9"/>
    <w:rsid w:val="00EF3EB2"/>
    <w:rsid w:val="00EF4046"/>
    <w:rsid w:val="00EF43FC"/>
    <w:rsid w:val="00EF4AED"/>
    <w:rsid w:val="00EF53BE"/>
    <w:rsid w:val="00EF57A1"/>
    <w:rsid w:val="00EF5B95"/>
    <w:rsid w:val="00EF5EDE"/>
    <w:rsid w:val="00EF62FA"/>
    <w:rsid w:val="00EF7222"/>
    <w:rsid w:val="00F02D14"/>
    <w:rsid w:val="00F03621"/>
    <w:rsid w:val="00F03979"/>
    <w:rsid w:val="00F03C51"/>
    <w:rsid w:val="00F056FC"/>
    <w:rsid w:val="00F05B83"/>
    <w:rsid w:val="00F062D3"/>
    <w:rsid w:val="00F06A56"/>
    <w:rsid w:val="00F06E3E"/>
    <w:rsid w:val="00F07ADE"/>
    <w:rsid w:val="00F07D05"/>
    <w:rsid w:val="00F07DED"/>
    <w:rsid w:val="00F102E5"/>
    <w:rsid w:val="00F109F2"/>
    <w:rsid w:val="00F10EC9"/>
    <w:rsid w:val="00F11CE5"/>
    <w:rsid w:val="00F1368C"/>
    <w:rsid w:val="00F13B36"/>
    <w:rsid w:val="00F1485A"/>
    <w:rsid w:val="00F151E0"/>
    <w:rsid w:val="00F169FC"/>
    <w:rsid w:val="00F17EB7"/>
    <w:rsid w:val="00F17F8C"/>
    <w:rsid w:val="00F205FD"/>
    <w:rsid w:val="00F2218B"/>
    <w:rsid w:val="00F22209"/>
    <w:rsid w:val="00F23057"/>
    <w:rsid w:val="00F23793"/>
    <w:rsid w:val="00F25D12"/>
    <w:rsid w:val="00F261EB"/>
    <w:rsid w:val="00F27DBA"/>
    <w:rsid w:val="00F30474"/>
    <w:rsid w:val="00F30637"/>
    <w:rsid w:val="00F308BF"/>
    <w:rsid w:val="00F31C31"/>
    <w:rsid w:val="00F32590"/>
    <w:rsid w:val="00F32C97"/>
    <w:rsid w:val="00F33097"/>
    <w:rsid w:val="00F33978"/>
    <w:rsid w:val="00F33CE3"/>
    <w:rsid w:val="00F34940"/>
    <w:rsid w:val="00F35A69"/>
    <w:rsid w:val="00F36136"/>
    <w:rsid w:val="00F372EB"/>
    <w:rsid w:val="00F4015C"/>
    <w:rsid w:val="00F40353"/>
    <w:rsid w:val="00F4058F"/>
    <w:rsid w:val="00F405C4"/>
    <w:rsid w:val="00F4064B"/>
    <w:rsid w:val="00F41460"/>
    <w:rsid w:val="00F41C05"/>
    <w:rsid w:val="00F420E8"/>
    <w:rsid w:val="00F42B36"/>
    <w:rsid w:val="00F42F27"/>
    <w:rsid w:val="00F4358E"/>
    <w:rsid w:val="00F436D8"/>
    <w:rsid w:val="00F436FB"/>
    <w:rsid w:val="00F4500B"/>
    <w:rsid w:val="00F4532C"/>
    <w:rsid w:val="00F46243"/>
    <w:rsid w:val="00F4674F"/>
    <w:rsid w:val="00F46FC6"/>
    <w:rsid w:val="00F50F59"/>
    <w:rsid w:val="00F52283"/>
    <w:rsid w:val="00F52974"/>
    <w:rsid w:val="00F52FCA"/>
    <w:rsid w:val="00F5345A"/>
    <w:rsid w:val="00F546BE"/>
    <w:rsid w:val="00F54B73"/>
    <w:rsid w:val="00F550A5"/>
    <w:rsid w:val="00F556EB"/>
    <w:rsid w:val="00F55E8E"/>
    <w:rsid w:val="00F56A10"/>
    <w:rsid w:val="00F57385"/>
    <w:rsid w:val="00F57D73"/>
    <w:rsid w:val="00F60A52"/>
    <w:rsid w:val="00F623BF"/>
    <w:rsid w:val="00F6242C"/>
    <w:rsid w:val="00F628FE"/>
    <w:rsid w:val="00F62943"/>
    <w:rsid w:val="00F62DB4"/>
    <w:rsid w:val="00F62FCE"/>
    <w:rsid w:val="00F63B1F"/>
    <w:rsid w:val="00F64994"/>
    <w:rsid w:val="00F64F6E"/>
    <w:rsid w:val="00F65254"/>
    <w:rsid w:val="00F655D3"/>
    <w:rsid w:val="00F65B61"/>
    <w:rsid w:val="00F65BCD"/>
    <w:rsid w:val="00F66229"/>
    <w:rsid w:val="00F665C1"/>
    <w:rsid w:val="00F66673"/>
    <w:rsid w:val="00F673DF"/>
    <w:rsid w:val="00F71A8A"/>
    <w:rsid w:val="00F71FFF"/>
    <w:rsid w:val="00F72DB9"/>
    <w:rsid w:val="00F73311"/>
    <w:rsid w:val="00F7427B"/>
    <w:rsid w:val="00F775C2"/>
    <w:rsid w:val="00F775C9"/>
    <w:rsid w:val="00F777B5"/>
    <w:rsid w:val="00F77C77"/>
    <w:rsid w:val="00F80713"/>
    <w:rsid w:val="00F80E7D"/>
    <w:rsid w:val="00F81263"/>
    <w:rsid w:val="00F817F6"/>
    <w:rsid w:val="00F82006"/>
    <w:rsid w:val="00F826F2"/>
    <w:rsid w:val="00F82BDA"/>
    <w:rsid w:val="00F82FEE"/>
    <w:rsid w:val="00F831AD"/>
    <w:rsid w:val="00F84D47"/>
    <w:rsid w:val="00F851B5"/>
    <w:rsid w:val="00F85D30"/>
    <w:rsid w:val="00F8635D"/>
    <w:rsid w:val="00F8679D"/>
    <w:rsid w:val="00F870FF"/>
    <w:rsid w:val="00F87429"/>
    <w:rsid w:val="00F90F11"/>
    <w:rsid w:val="00F91DF8"/>
    <w:rsid w:val="00F92CDE"/>
    <w:rsid w:val="00F93A6D"/>
    <w:rsid w:val="00F93B8A"/>
    <w:rsid w:val="00F941F1"/>
    <w:rsid w:val="00F94613"/>
    <w:rsid w:val="00F94AA0"/>
    <w:rsid w:val="00F953B4"/>
    <w:rsid w:val="00F95B00"/>
    <w:rsid w:val="00F965AA"/>
    <w:rsid w:val="00FA0253"/>
    <w:rsid w:val="00FA13FC"/>
    <w:rsid w:val="00FA1663"/>
    <w:rsid w:val="00FA1884"/>
    <w:rsid w:val="00FA3E83"/>
    <w:rsid w:val="00FA4688"/>
    <w:rsid w:val="00FA55ED"/>
    <w:rsid w:val="00FA5D74"/>
    <w:rsid w:val="00FA5F3B"/>
    <w:rsid w:val="00FA68D1"/>
    <w:rsid w:val="00FA6A6E"/>
    <w:rsid w:val="00FA71CA"/>
    <w:rsid w:val="00FA775E"/>
    <w:rsid w:val="00FB060B"/>
    <w:rsid w:val="00FB08F4"/>
    <w:rsid w:val="00FB3772"/>
    <w:rsid w:val="00FB39EC"/>
    <w:rsid w:val="00FB468C"/>
    <w:rsid w:val="00FB4775"/>
    <w:rsid w:val="00FB5476"/>
    <w:rsid w:val="00FB58D7"/>
    <w:rsid w:val="00FB5F67"/>
    <w:rsid w:val="00FB7912"/>
    <w:rsid w:val="00FC0222"/>
    <w:rsid w:val="00FC0303"/>
    <w:rsid w:val="00FC20C7"/>
    <w:rsid w:val="00FC23BE"/>
    <w:rsid w:val="00FC259C"/>
    <w:rsid w:val="00FC25F1"/>
    <w:rsid w:val="00FC2E8E"/>
    <w:rsid w:val="00FC321E"/>
    <w:rsid w:val="00FC3CB2"/>
    <w:rsid w:val="00FC404C"/>
    <w:rsid w:val="00FC4624"/>
    <w:rsid w:val="00FC64C9"/>
    <w:rsid w:val="00FC6780"/>
    <w:rsid w:val="00FC6E95"/>
    <w:rsid w:val="00FC701C"/>
    <w:rsid w:val="00FD08BE"/>
    <w:rsid w:val="00FD0E38"/>
    <w:rsid w:val="00FD1E4D"/>
    <w:rsid w:val="00FD26DD"/>
    <w:rsid w:val="00FD316B"/>
    <w:rsid w:val="00FD4027"/>
    <w:rsid w:val="00FD4901"/>
    <w:rsid w:val="00FD4FE7"/>
    <w:rsid w:val="00FD565F"/>
    <w:rsid w:val="00FD5FA8"/>
    <w:rsid w:val="00FD63E3"/>
    <w:rsid w:val="00FD63E8"/>
    <w:rsid w:val="00FD67BD"/>
    <w:rsid w:val="00FE0913"/>
    <w:rsid w:val="00FE2967"/>
    <w:rsid w:val="00FE2B89"/>
    <w:rsid w:val="00FE2D25"/>
    <w:rsid w:val="00FE42EA"/>
    <w:rsid w:val="00FE4C4A"/>
    <w:rsid w:val="00FE53F6"/>
    <w:rsid w:val="00FE5DD5"/>
    <w:rsid w:val="00FE604E"/>
    <w:rsid w:val="00FE66FA"/>
    <w:rsid w:val="00FE6999"/>
    <w:rsid w:val="00FE744E"/>
    <w:rsid w:val="00FE7BF3"/>
    <w:rsid w:val="00FF041B"/>
    <w:rsid w:val="00FF074C"/>
    <w:rsid w:val="00FF092C"/>
    <w:rsid w:val="00FF0B7F"/>
    <w:rsid w:val="00FF0C8B"/>
    <w:rsid w:val="00FF0E50"/>
    <w:rsid w:val="00FF20FD"/>
    <w:rsid w:val="00FF24B7"/>
    <w:rsid w:val="00FF2683"/>
    <w:rsid w:val="00FF2CFD"/>
    <w:rsid w:val="00FF30FA"/>
    <w:rsid w:val="00FF4144"/>
    <w:rsid w:val="00FF4DC9"/>
    <w:rsid w:val="00FF5214"/>
    <w:rsid w:val="00FF5A56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4A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4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424A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character" w:customStyle="1" w:styleId="a3">
    <w:name w:val="Основной текст с отступом Знак"/>
    <w:link w:val="a4"/>
    <w:locked/>
    <w:rsid w:val="0032424A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32424A"/>
    <w:pPr>
      <w:spacing w:after="120"/>
      <w:ind w:left="283"/>
    </w:pPr>
    <w:rPr>
      <w:rFonts w:asciiTheme="minorHAnsi" w:eastAsiaTheme="minorHAnsi" w:hAnsiTheme="minorHAnsi" w:cstheme="minorBidi"/>
      <w:color w:val="0D0D0D" w:themeColor="text1" w:themeTint="F2"/>
    </w:rPr>
  </w:style>
  <w:style w:type="character" w:customStyle="1" w:styleId="11">
    <w:name w:val="Основной текст с отступом Знак1"/>
    <w:basedOn w:val="a0"/>
    <w:uiPriority w:val="99"/>
    <w:semiHidden/>
    <w:rsid w:val="0032424A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32424A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32424A"/>
    <w:pPr>
      <w:spacing w:after="120" w:line="480" w:lineRule="auto"/>
    </w:pPr>
    <w:rPr>
      <w:rFonts w:asciiTheme="minorHAnsi" w:eastAsiaTheme="minorHAnsi" w:hAnsiTheme="minorHAnsi" w:cstheme="minorBidi"/>
      <w:color w:val="0D0D0D" w:themeColor="text1" w:themeTint="F2"/>
    </w:rPr>
  </w:style>
  <w:style w:type="character" w:customStyle="1" w:styleId="210">
    <w:name w:val="Основной текст 2 Знак1"/>
    <w:basedOn w:val="a0"/>
    <w:uiPriority w:val="99"/>
    <w:semiHidden/>
    <w:rsid w:val="0032424A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32424A"/>
    <w:pPr>
      <w:tabs>
        <w:tab w:val="left" w:pos="8222"/>
      </w:tabs>
      <w:ind w:right="-1759"/>
    </w:pPr>
    <w:rPr>
      <w:sz w:val="28"/>
      <w:szCs w:val="20"/>
    </w:rPr>
  </w:style>
  <w:style w:type="paragraph" w:styleId="3">
    <w:name w:val="Body Text Indent 3"/>
    <w:basedOn w:val="a"/>
    <w:link w:val="30"/>
    <w:rsid w:val="003242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424A"/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1">
    <w:name w:val="Основной текст 3 Знак"/>
    <w:link w:val="32"/>
    <w:rsid w:val="0032424A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2424A"/>
    <w:pPr>
      <w:spacing w:after="120"/>
    </w:pPr>
    <w:rPr>
      <w:rFonts w:asciiTheme="minorHAnsi" w:eastAsiaTheme="minorHAnsi" w:hAnsiTheme="minorHAnsi" w:cstheme="minorBidi"/>
      <w:color w:val="0D0D0D" w:themeColor="text1" w:themeTint="F2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32424A"/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8">
    <w:name w:val="Знак Знак8"/>
    <w:rsid w:val="00324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42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424A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page number"/>
    <w:basedOn w:val="a0"/>
    <w:rsid w:val="0032424A"/>
  </w:style>
  <w:style w:type="character" w:customStyle="1" w:styleId="33">
    <w:name w:val="Основной текст (3) + Полужирный"/>
    <w:rsid w:val="0032424A"/>
    <w:rPr>
      <w:b/>
      <w:bCs/>
      <w:sz w:val="26"/>
      <w:szCs w:val="26"/>
    </w:rPr>
  </w:style>
  <w:style w:type="character" w:customStyle="1" w:styleId="a8">
    <w:name w:val="Основной текст + Курсив"/>
    <w:rsid w:val="0032424A"/>
    <w:rPr>
      <w:i/>
      <w:iCs/>
      <w:sz w:val="26"/>
      <w:szCs w:val="26"/>
    </w:rPr>
  </w:style>
  <w:style w:type="paragraph" w:styleId="a9">
    <w:name w:val="Body Text"/>
    <w:basedOn w:val="a"/>
    <w:link w:val="aa"/>
    <w:rsid w:val="0032424A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32424A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11">
    <w:name w:val="Основной текст (3)1"/>
    <w:basedOn w:val="a"/>
    <w:rsid w:val="0032424A"/>
    <w:pPr>
      <w:shd w:val="clear" w:color="auto" w:fill="FFFFFF"/>
      <w:suppressAutoHyphens/>
      <w:spacing w:line="278" w:lineRule="exact"/>
      <w:jc w:val="center"/>
    </w:pPr>
    <w:rPr>
      <w:color w:val="00000A"/>
      <w:sz w:val="26"/>
      <w:szCs w:val="26"/>
      <w:lang w:eastAsia="ar-SA"/>
    </w:rPr>
  </w:style>
  <w:style w:type="character" w:customStyle="1" w:styleId="Heading2Char">
    <w:name w:val="Heading 2 Char"/>
    <w:locked/>
    <w:rsid w:val="0032424A"/>
    <w:rPr>
      <w:rFonts w:eastAsia="Calibri"/>
      <w:b/>
      <w:bCs/>
      <w:sz w:val="36"/>
      <w:szCs w:val="36"/>
      <w:lang w:val="ru-RU" w:eastAsia="ru-RU" w:bidi="ar-SA"/>
    </w:rPr>
  </w:style>
  <w:style w:type="paragraph" w:styleId="ab">
    <w:name w:val="List Paragraph"/>
    <w:basedOn w:val="a"/>
    <w:uiPriority w:val="34"/>
    <w:qFormat/>
    <w:rsid w:val="003242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тиль"/>
    <w:rsid w:val="00914547"/>
    <w:pPr>
      <w:widowControl w:val="0"/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customStyle="1" w:styleId="12">
    <w:name w:val="Текст1"/>
    <w:basedOn w:val="a"/>
    <w:rsid w:val="00914547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914547"/>
    <w:pPr>
      <w:ind w:left="720"/>
      <w:contextualSpacing/>
    </w:pPr>
  </w:style>
  <w:style w:type="paragraph" w:customStyle="1" w:styleId="13">
    <w:name w:val="Абзац списка1"/>
    <w:basedOn w:val="a"/>
    <w:rsid w:val="00914547"/>
    <w:pPr>
      <w:ind w:left="720"/>
      <w:contextualSpacing/>
    </w:pPr>
  </w:style>
  <w:style w:type="paragraph" w:customStyle="1" w:styleId="ad">
    <w:name w:val="Новый"/>
    <w:basedOn w:val="a"/>
    <w:rsid w:val="00914547"/>
    <w:pPr>
      <w:spacing w:line="360" w:lineRule="auto"/>
      <w:ind w:firstLine="454"/>
      <w:jc w:val="both"/>
    </w:pPr>
    <w:rPr>
      <w:sz w:val="28"/>
    </w:rPr>
  </w:style>
  <w:style w:type="paragraph" w:styleId="ae">
    <w:name w:val="header"/>
    <w:basedOn w:val="a"/>
    <w:link w:val="af"/>
    <w:uiPriority w:val="99"/>
    <w:semiHidden/>
    <w:unhideWhenUsed/>
    <w:rsid w:val="009145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14547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0">
    <w:name w:val="No Spacing"/>
    <w:uiPriority w:val="99"/>
    <w:qFormat/>
    <w:rsid w:val="00E46903"/>
    <w:pPr>
      <w:spacing w:line="240" w:lineRule="auto"/>
      <w:jc w:val="left"/>
    </w:pPr>
    <w:rPr>
      <w:rFonts w:ascii="Calibri" w:eastAsia="Calibri" w:hAnsi="Calibri" w:cs="Times New Roman"/>
      <w:color w:val="auto"/>
    </w:rPr>
  </w:style>
  <w:style w:type="paragraph" w:customStyle="1" w:styleId="c12">
    <w:name w:val="c12"/>
    <w:basedOn w:val="a"/>
    <w:rsid w:val="006471F2"/>
    <w:pPr>
      <w:spacing w:before="100" w:beforeAutospacing="1" w:after="100" w:afterAutospacing="1"/>
    </w:pPr>
  </w:style>
  <w:style w:type="character" w:customStyle="1" w:styleId="c4">
    <w:name w:val="c4"/>
    <w:basedOn w:val="a0"/>
    <w:rsid w:val="006471F2"/>
  </w:style>
  <w:style w:type="character" w:customStyle="1" w:styleId="apple-converted-space">
    <w:name w:val="apple-converted-space"/>
    <w:basedOn w:val="a0"/>
    <w:rsid w:val="006471F2"/>
  </w:style>
  <w:style w:type="paragraph" w:customStyle="1" w:styleId="c2">
    <w:name w:val="c2"/>
    <w:basedOn w:val="a"/>
    <w:rsid w:val="006471F2"/>
    <w:pPr>
      <w:spacing w:before="100" w:beforeAutospacing="1" w:after="100" w:afterAutospacing="1"/>
    </w:pPr>
  </w:style>
  <w:style w:type="character" w:customStyle="1" w:styleId="c10">
    <w:name w:val="c10"/>
    <w:basedOn w:val="a0"/>
    <w:rsid w:val="005B7848"/>
  </w:style>
  <w:style w:type="paragraph" w:styleId="af1">
    <w:name w:val="Normal (Web)"/>
    <w:basedOn w:val="a"/>
    <w:uiPriority w:val="99"/>
    <w:unhideWhenUsed/>
    <w:rsid w:val="00AB12C2"/>
    <w:pPr>
      <w:spacing w:before="100" w:beforeAutospacing="1" w:after="100" w:afterAutospacing="1"/>
    </w:pPr>
  </w:style>
  <w:style w:type="character" w:styleId="af2">
    <w:name w:val="Hyperlink"/>
    <w:basedOn w:val="a0"/>
    <w:unhideWhenUsed/>
    <w:rsid w:val="00AB12C2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41B9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4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E8020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334D7"/>
    <w:pPr>
      <w:tabs>
        <w:tab w:val="left" w:pos="709"/>
      </w:tabs>
      <w:suppressAutoHyphens/>
      <w:autoSpaceDN w:val="0"/>
      <w:spacing w:after="200" w:line="276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ar-SA"/>
    </w:rPr>
  </w:style>
  <w:style w:type="character" w:customStyle="1" w:styleId="af4">
    <w:name w:val="Основной текст + Полужирный"/>
    <w:rsid w:val="00501E97"/>
    <w:rPr>
      <w:b/>
      <w:bCs/>
      <w:sz w:val="22"/>
      <w:szCs w:val="22"/>
      <w:lang w:bidi="ar-SA"/>
    </w:rPr>
  </w:style>
  <w:style w:type="character" w:customStyle="1" w:styleId="34">
    <w:name w:val="Основной текст (3)_"/>
    <w:link w:val="35"/>
    <w:rsid w:val="00D16975"/>
    <w:rPr>
      <w:b/>
      <w:bCs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"/>
    <w:rsid w:val="00D16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D16975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b/>
      <w:bCs/>
      <w:color w:val="0D0D0D" w:themeColor="text1" w:themeTint="F2"/>
      <w:sz w:val="26"/>
      <w:szCs w:val="26"/>
      <w:lang w:eastAsia="en-US"/>
    </w:rPr>
  </w:style>
  <w:style w:type="paragraph" w:styleId="23">
    <w:name w:val="Body Text Indent 2"/>
    <w:basedOn w:val="a"/>
    <w:link w:val="24"/>
    <w:rsid w:val="002248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248B4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767A0F"/>
    <w:rPr>
      <w:b/>
      <w:bCs/>
    </w:rPr>
  </w:style>
  <w:style w:type="paragraph" w:customStyle="1" w:styleId="main">
    <w:name w:val="main"/>
    <w:basedOn w:val="a"/>
    <w:rsid w:val="00746F62"/>
    <w:pPr>
      <w:spacing w:before="100" w:beforeAutospacing="1" w:after="100" w:after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Radzhab Magomedaliev</cp:lastModifiedBy>
  <cp:revision>48</cp:revision>
  <dcterms:created xsi:type="dcterms:W3CDTF">2017-08-15T04:39:00Z</dcterms:created>
  <dcterms:modified xsi:type="dcterms:W3CDTF">2019-03-18T09:28:00Z</dcterms:modified>
</cp:coreProperties>
</file>